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75AA" w14:textId="4C2A3474" w:rsidR="002F78AC" w:rsidRPr="0024698A" w:rsidRDefault="00903729" w:rsidP="00A9710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24698A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24698A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24698A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6B8A612E" w14:textId="1D93FED3" w:rsidR="00EB0972" w:rsidRPr="0024698A" w:rsidRDefault="00A97109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24698A">
        <w:rPr>
          <w:rFonts w:ascii="Times New Roman" w:eastAsia="Times New Roman" w:hAnsi="Times New Roman" w:cs="Times New Roman"/>
          <w:b/>
          <w:bCs/>
          <w:lang w:eastAsia="ar-SA"/>
        </w:rPr>
        <w:t>„</w:t>
      </w:r>
      <w:r w:rsidR="0024698A" w:rsidRPr="0024698A">
        <w:rPr>
          <w:rFonts w:ascii="Times New Roman" w:eastAsia="Times New Roman" w:hAnsi="Times New Roman" w:cs="Times New Roman"/>
          <w:b/>
          <w:bCs/>
          <w:lang w:eastAsia="ar-SA"/>
        </w:rPr>
        <w:t>Erzsébetvárosi ingatlanok felújítása</w:t>
      </w:r>
      <w:r w:rsidRPr="0024698A">
        <w:rPr>
          <w:rFonts w:ascii="Times New Roman" w:eastAsia="Times New Roman" w:hAnsi="Times New Roman" w:cs="Times New Roman"/>
          <w:b/>
          <w:bCs/>
          <w:lang w:eastAsia="ar-SA"/>
        </w:rPr>
        <w:t>”</w:t>
      </w:r>
    </w:p>
    <w:p w14:paraId="6F3D78FA" w14:textId="60CF09AB" w:rsidR="008E42A4" w:rsidRPr="0024698A" w:rsidRDefault="008E42A4" w:rsidP="00A97109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highlight w:val="yellow"/>
          <w:lang w:eastAsia="ar-SA"/>
        </w:rPr>
      </w:pPr>
      <w:r w:rsidRPr="0024698A">
        <w:rPr>
          <w:rFonts w:ascii="Times New Roman" w:eastAsia="Times New Roman" w:hAnsi="Times New Roman" w:cs="Times New Roman"/>
          <w:b/>
          <w:bCs/>
          <w:highlight w:val="yellow"/>
          <w:lang w:eastAsia="ar-SA"/>
        </w:rPr>
        <w:t>…. rész</w:t>
      </w:r>
    </w:p>
    <w:p w14:paraId="07802B57" w14:textId="11A73B54" w:rsidR="00FC10FA" w:rsidRPr="0024698A" w:rsidRDefault="00FC10FA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24698A">
        <w:rPr>
          <w:rFonts w:ascii="Times New Roman" w:eastAsia="Times New Roman" w:hAnsi="Times New Roman" w:cs="Times New Roman"/>
          <w:b/>
          <w:bCs/>
          <w:lang w:eastAsia="ar-SA"/>
        </w:rPr>
        <w:t>(tervezet)</w:t>
      </w:r>
    </w:p>
    <w:p w14:paraId="508B4593" w14:textId="77777777" w:rsidR="00F3788D" w:rsidRPr="0024698A" w:rsidRDefault="00F3788D" w:rsidP="005C1A5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531D272" w14:textId="77777777" w:rsidR="002F78AC" w:rsidRPr="0024698A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24698A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24698A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58C6A058" w14:textId="69CE2F53" w:rsidR="00E802B9" w:rsidRPr="0024698A" w:rsidRDefault="00E802B9" w:rsidP="00E802B9">
      <w:pPr>
        <w:spacing w:after="0"/>
        <w:jc w:val="both"/>
        <w:rPr>
          <w:rFonts w:ascii="Times New Roman" w:hAnsi="Times New Roman" w:cs="Times New Roman"/>
          <w:b/>
        </w:rPr>
      </w:pPr>
      <w:r w:rsidRPr="0024698A">
        <w:rPr>
          <w:rFonts w:ascii="Times New Roman" w:hAnsi="Times New Roman" w:cs="Times New Roman"/>
        </w:rPr>
        <w:t xml:space="preserve">Név: </w:t>
      </w:r>
      <w:r w:rsidRPr="0024698A">
        <w:rPr>
          <w:rFonts w:ascii="Times New Roman" w:hAnsi="Times New Roman" w:cs="Times New Roman"/>
        </w:rPr>
        <w:tab/>
      </w:r>
      <w:r w:rsidRPr="0024698A">
        <w:rPr>
          <w:rFonts w:ascii="Times New Roman" w:hAnsi="Times New Roman" w:cs="Times New Roman"/>
        </w:rPr>
        <w:tab/>
      </w:r>
      <w:r w:rsidRPr="0024698A">
        <w:rPr>
          <w:rFonts w:ascii="Times New Roman" w:hAnsi="Times New Roman" w:cs="Times New Roman"/>
        </w:rPr>
        <w:tab/>
      </w:r>
      <w:r w:rsidRPr="0024698A">
        <w:rPr>
          <w:rFonts w:ascii="Times New Roman" w:hAnsi="Times New Roman" w:cs="Times New Roman"/>
        </w:rPr>
        <w:tab/>
      </w:r>
      <w:r w:rsidRPr="0024698A">
        <w:rPr>
          <w:rFonts w:ascii="Times New Roman" w:hAnsi="Times New Roman" w:cs="Times New Roman"/>
          <w:b/>
          <w:bCs/>
        </w:rPr>
        <w:t>EVIN</w:t>
      </w:r>
      <w:r w:rsidRPr="0024698A">
        <w:rPr>
          <w:rFonts w:ascii="Times New Roman" w:hAnsi="Times New Roman" w:cs="Times New Roman"/>
        </w:rPr>
        <w:t xml:space="preserve"> </w:t>
      </w:r>
      <w:r w:rsidRPr="0024698A">
        <w:rPr>
          <w:rFonts w:ascii="Times New Roman" w:hAnsi="Times New Roman" w:cs="Times New Roman"/>
          <w:b/>
        </w:rPr>
        <w:t>Erzsébetvárosi Ingatlangazdálkodási Nonprofit Zrt.</w:t>
      </w:r>
    </w:p>
    <w:p w14:paraId="57024681" w14:textId="144685FD" w:rsidR="00E802B9" w:rsidRPr="0024698A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24698A">
        <w:rPr>
          <w:rFonts w:ascii="Times New Roman" w:hAnsi="Times New Roman" w:cs="Times New Roman"/>
        </w:rPr>
        <w:t xml:space="preserve">Székhely: </w:t>
      </w:r>
      <w:r w:rsidRPr="0024698A">
        <w:rPr>
          <w:rFonts w:ascii="Times New Roman" w:hAnsi="Times New Roman" w:cs="Times New Roman"/>
        </w:rPr>
        <w:tab/>
      </w:r>
      <w:r w:rsidRPr="0024698A">
        <w:rPr>
          <w:rFonts w:ascii="Times New Roman" w:hAnsi="Times New Roman" w:cs="Times New Roman"/>
        </w:rPr>
        <w:tab/>
      </w:r>
      <w:r w:rsidRPr="0024698A">
        <w:rPr>
          <w:rFonts w:ascii="Times New Roman" w:hAnsi="Times New Roman" w:cs="Times New Roman"/>
        </w:rPr>
        <w:tab/>
        <w:t xml:space="preserve">1071 Budapest, </w:t>
      </w:r>
      <w:proofErr w:type="spellStart"/>
      <w:r w:rsidRPr="0024698A">
        <w:rPr>
          <w:rFonts w:ascii="Times New Roman" w:hAnsi="Times New Roman" w:cs="Times New Roman"/>
        </w:rPr>
        <w:t>Damjanich</w:t>
      </w:r>
      <w:proofErr w:type="spellEnd"/>
      <w:r w:rsidRPr="0024698A">
        <w:rPr>
          <w:rFonts w:ascii="Times New Roman" w:hAnsi="Times New Roman" w:cs="Times New Roman"/>
        </w:rPr>
        <w:t xml:space="preserve"> utca 12.</w:t>
      </w:r>
    </w:p>
    <w:p w14:paraId="772E9F86" w14:textId="6226B492" w:rsidR="00E802B9" w:rsidRPr="0024698A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24698A">
        <w:rPr>
          <w:rFonts w:ascii="Times New Roman" w:hAnsi="Times New Roman" w:cs="Times New Roman"/>
        </w:rPr>
        <w:t xml:space="preserve">Adószám: </w:t>
      </w:r>
      <w:r w:rsidRPr="0024698A">
        <w:rPr>
          <w:rFonts w:ascii="Times New Roman" w:hAnsi="Times New Roman" w:cs="Times New Roman"/>
        </w:rPr>
        <w:tab/>
      </w:r>
      <w:r w:rsidRPr="0024698A">
        <w:rPr>
          <w:rFonts w:ascii="Times New Roman" w:hAnsi="Times New Roman" w:cs="Times New Roman"/>
        </w:rPr>
        <w:tab/>
      </w:r>
      <w:r w:rsidRPr="0024698A">
        <w:rPr>
          <w:rFonts w:ascii="Times New Roman" w:hAnsi="Times New Roman" w:cs="Times New Roman"/>
        </w:rPr>
        <w:tab/>
        <w:t>12194528-2-42</w:t>
      </w:r>
    </w:p>
    <w:p w14:paraId="04E31073" w14:textId="58AAD96A" w:rsidR="002F78AC" w:rsidRPr="0024698A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24698A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="007412AC" w:rsidRPr="0024698A">
        <w:t xml:space="preserve"> </w:t>
      </w:r>
      <w:r w:rsidR="007412AC" w:rsidRPr="0024698A">
        <w:tab/>
      </w:r>
      <w:r w:rsidR="007412AC" w:rsidRPr="0024698A">
        <w:tab/>
      </w:r>
      <w:r w:rsidR="007412AC" w:rsidRPr="0024698A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AF91F65" w14:textId="36923E65" w:rsidR="00E802B9" w:rsidRPr="0024698A" w:rsidRDefault="00E802B9" w:rsidP="00E802B9">
      <w:pPr>
        <w:spacing w:after="0"/>
        <w:jc w:val="both"/>
        <w:rPr>
          <w:rFonts w:ascii="Times New Roman" w:hAnsi="Times New Roman" w:cs="Times New Roman"/>
        </w:rPr>
      </w:pPr>
      <w:r w:rsidRPr="0024698A">
        <w:rPr>
          <w:rFonts w:ascii="Times New Roman" w:hAnsi="Times New Roman" w:cs="Times New Roman"/>
        </w:rPr>
        <w:t>Képviselő neve:</w:t>
      </w:r>
      <w:r w:rsidRPr="0024698A">
        <w:rPr>
          <w:rFonts w:ascii="Times New Roman" w:hAnsi="Times New Roman" w:cs="Times New Roman"/>
        </w:rPr>
        <w:tab/>
      </w:r>
      <w:r w:rsidRPr="0024698A">
        <w:rPr>
          <w:rFonts w:ascii="Times New Roman" w:hAnsi="Times New Roman" w:cs="Times New Roman"/>
        </w:rPr>
        <w:tab/>
      </w:r>
      <w:r w:rsidR="000B59C2" w:rsidRPr="0024698A">
        <w:rPr>
          <w:rFonts w:ascii="Times New Roman" w:hAnsi="Times New Roman" w:cs="Times New Roman"/>
        </w:rPr>
        <w:t>Dr. Halmai Gyula</w:t>
      </w:r>
      <w:r w:rsidRPr="0024698A">
        <w:rPr>
          <w:rFonts w:ascii="Times New Roman" w:hAnsi="Times New Roman" w:cs="Times New Roman"/>
        </w:rPr>
        <w:t xml:space="preserve"> vezérigazgató</w:t>
      </w:r>
    </w:p>
    <w:p w14:paraId="75A49A5F" w14:textId="100187E5" w:rsidR="00E802B9" w:rsidRPr="0024698A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24698A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15FAC0C1" w14:textId="77777777" w:rsidR="002F78AC" w:rsidRPr="0024698A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24698A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24698A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4FC16FB3" w14:textId="70966A7B" w:rsidR="002F78AC" w:rsidRPr="0024698A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24698A">
        <w:rPr>
          <w:rFonts w:ascii="Times New Roman" w:eastAsia="Times New Roman" w:hAnsi="Times New Roman" w:cs="Times New Roman"/>
          <w:lang w:eastAsia="hu-HU"/>
        </w:rPr>
        <w:t>Név:</w:t>
      </w:r>
      <w:r w:rsidRPr="0024698A">
        <w:rPr>
          <w:rFonts w:ascii="Times New Roman" w:eastAsia="Times New Roman" w:hAnsi="Times New Roman" w:cs="Times New Roman"/>
          <w:lang w:eastAsia="hu-HU"/>
        </w:rPr>
        <w:tab/>
      </w:r>
      <w:r w:rsidRPr="0024698A">
        <w:rPr>
          <w:rFonts w:ascii="Times New Roman" w:eastAsia="Times New Roman" w:hAnsi="Times New Roman" w:cs="Times New Roman"/>
          <w:lang w:eastAsia="hu-HU"/>
        </w:rPr>
        <w:tab/>
      </w:r>
      <w:r w:rsidRPr="0024698A">
        <w:rPr>
          <w:rFonts w:ascii="Times New Roman" w:eastAsia="Times New Roman" w:hAnsi="Times New Roman" w:cs="Times New Roman"/>
          <w:lang w:eastAsia="hu-HU"/>
        </w:rPr>
        <w:tab/>
      </w:r>
      <w:r w:rsidRPr="0024698A">
        <w:rPr>
          <w:rFonts w:ascii="Times New Roman" w:eastAsia="Times New Roman" w:hAnsi="Times New Roman" w:cs="Times New Roman"/>
          <w:lang w:eastAsia="hu-HU"/>
        </w:rPr>
        <w:tab/>
      </w:r>
      <w:r w:rsidR="00014363" w:rsidRPr="0024698A">
        <w:rPr>
          <w:rFonts w:ascii="Times New Roman" w:eastAsia="Times New Roman" w:hAnsi="Times New Roman" w:cs="Times New Roman"/>
          <w:b/>
          <w:shd w:val="clear" w:color="auto" w:fill="FFFFFF"/>
          <w:lang w:eastAsia="hu-HU"/>
        </w:rPr>
        <w:t>……………………………………….</w:t>
      </w:r>
    </w:p>
    <w:p w14:paraId="4AE6F9B9" w14:textId="7291D102" w:rsidR="002F78AC" w:rsidRPr="0024698A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24698A">
        <w:rPr>
          <w:rFonts w:ascii="Times New Roman" w:eastAsia="Times New Roman" w:hAnsi="Times New Roman" w:cs="Times New Roman"/>
          <w:lang w:eastAsia="hu-HU"/>
        </w:rPr>
        <w:t>Székhely:</w:t>
      </w:r>
      <w:r w:rsidRPr="0024698A">
        <w:rPr>
          <w:rFonts w:ascii="Times New Roman" w:eastAsia="Times New Roman" w:hAnsi="Times New Roman" w:cs="Times New Roman"/>
          <w:lang w:eastAsia="hu-HU"/>
        </w:rPr>
        <w:tab/>
      </w:r>
      <w:r w:rsidRPr="0024698A">
        <w:rPr>
          <w:rFonts w:ascii="Times New Roman" w:eastAsia="Times New Roman" w:hAnsi="Times New Roman" w:cs="Times New Roman"/>
          <w:lang w:eastAsia="hu-HU"/>
        </w:rPr>
        <w:tab/>
      </w:r>
      <w:r w:rsidRPr="0024698A">
        <w:rPr>
          <w:rFonts w:ascii="Times New Roman" w:eastAsia="Times New Roman" w:hAnsi="Times New Roman" w:cs="Times New Roman"/>
          <w:lang w:eastAsia="hu-HU"/>
        </w:rPr>
        <w:tab/>
      </w:r>
      <w:r w:rsidR="00014363" w:rsidRPr="0024698A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0703ED" w14:textId="7156C561" w:rsidR="002F78AC" w:rsidRPr="0024698A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24698A">
        <w:rPr>
          <w:rFonts w:ascii="Times New Roman" w:eastAsia="Times New Roman" w:hAnsi="Times New Roman" w:cs="Times New Roman"/>
          <w:bCs/>
          <w:lang w:eastAsia="hu-HU"/>
        </w:rPr>
        <w:t>Adószám:</w:t>
      </w:r>
      <w:r w:rsidRPr="0024698A">
        <w:rPr>
          <w:rFonts w:ascii="Times New Roman" w:eastAsia="Times New Roman" w:hAnsi="Times New Roman" w:cs="Times New Roman"/>
          <w:bCs/>
          <w:lang w:eastAsia="hu-HU"/>
        </w:rPr>
        <w:tab/>
      </w:r>
      <w:r w:rsidRPr="0024698A">
        <w:rPr>
          <w:rFonts w:ascii="Times New Roman" w:eastAsia="Times New Roman" w:hAnsi="Times New Roman" w:cs="Times New Roman"/>
          <w:bCs/>
          <w:lang w:eastAsia="hu-HU"/>
        </w:rPr>
        <w:tab/>
      </w:r>
      <w:r w:rsidRPr="0024698A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24698A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A2E6D26" w14:textId="60D2ACED" w:rsidR="002F78AC" w:rsidRPr="0024698A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lang w:eastAsia="hu-HU"/>
        </w:rPr>
      </w:pPr>
      <w:r w:rsidRPr="0024698A">
        <w:rPr>
          <w:rFonts w:ascii="Times New Roman" w:eastAsia="Times New Roman" w:hAnsi="Times New Roman" w:cs="Times New Roman"/>
          <w:bCs/>
          <w:lang w:eastAsia="hu-HU"/>
        </w:rPr>
        <w:t>Cégjegyzékszám:</w:t>
      </w:r>
      <w:r w:rsidRPr="0024698A">
        <w:rPr>
          <w:rFonts w:ascii="Times New Roman" w:eastAsia="Times New Roman" w:hAnsi="Times New Roman" w:cs="Times New Roman"/>
          <w:bCs/>
          <w:lang w:eastAsia="hu-HU"/>
        </w:rPr>
        <w:tab/>
      </w:r>
      <w:r w:rsidRPr="0024698A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24698A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021DFA50" w14:textId="1056AB6D" w:rsidR="002F78AC" w:rsidRPr="00323937" w:rsidRDefault="002F78AC" w:rsidP="009B75F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323937">
        <w:rPr>
          <w:rFonts w:ascii="Times New Roman" w:eastAsia="Times New Roman" w:hAnsi="Times New Roman" w:cs="Times New Roman"/>
          <w:bCs/>
          <w:lang w:eastAsia="hu-HU"/>
        </w:rPr>
        <w:t>Pénzforgalmi számlaszám:</w:t>
      </w:r>
      <w:r w:rsidRPr="00323937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323937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531888AE" w14:textId="29C72C5E" w:rsidR="002F78AC" w:rsidRPr="00323937" w:rsidRDefault="002F78AC" w:rsidP="00994336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323937">
        <w:rPr>
          <w:rFonts w:ascii="Times New Roman" w:eastAsia="Times New Roman" w:hAnsi="Times New Roman" w:cs="Times New Roman"/>
          <w:bCs/>
          <w:lang w:eastAsia="hu-HU"/>
        </w:rPr>
        <w:t>Pénzforgalmi szolgáltató:</w:t>
      </w:r>
      <w:r w:rsidRPr="00323937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323937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6F406F33" w14:textId="1F5BE5B5" w:rsidR="002F78AC" w:rsidRPr="00323937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323937">
        <w:rPr>
          <w:rFonts w:ascii="Times New Roman" w:eastAsia="Times New Roman" w:hAnsi="Times New Roman" w:cs="Times New Roman"/>
          <w:bCs/>
          <w:lang w:eastAsia="hu-HU"/>
        </w:rPr>
        <w:t>Képviseli:</w:t>
      </w:r>
      <w:r w:rsidRPr="00323937">
        <w:rPr>
          <w:rFonts w:ascii="Times New Roman" w:eastAsia="Times New Roman" w:hAnsi="Times New Roman" w:cs="Times New Roman"/>
          <w:bCs/>
          <w:lang w:eastAsia="hu-HU"/>
        </w:rPr>
        <w:tab/>
      </w:r>
      <w:r w:rsidRPr="00323937">
        <w:rPr>
          <w:rFonts w:ascii="Times New Roman" w:eastAsia="Times New Roman" w:hAnsi="Times New Roman" w:cs="Times New Roman"/>
          <w:bCs/>
          <w:lang w:eastAsia="hu-HU"/>
        </w:rPr>
        <w:tab/>
      </w:r>
      <w:r w:rsidRPr="00323937">
        <w:rPr>
          <w:rFonts w:ascii="Times New Roman" w:eastAsia="Times New Roman" w:hAnsi="Times New Roman" w:cs="Times New Roman"/>
          <w:bCs/>
          <w:lang w:eastAsia="hu-HU"/>
        </w:rPr>
        <w:tab/>
      </w:r>
      <w:r w:rsidR="00014363" w:rsidRPr="00323937">
        <w:rPr>
          <w:rFonts w:ascii="Times New Roman" w:eastAsia="Times New Roman" w:hAnsi="Times New Roman" w:cs="Times New Roman"/>
          <w:bCs/>
          <w:shd w:val="clear" w:color="auto" w:fill="FFFFFF"/>
          <w:lang w:eastAsia="hu-HU"/>
        </w:rPr>
        <w:t>……………………………………….</w:t>
      </w:r>
    </w:p>
    <w:p w14:paraId="15F6EF44" w14:textId="329D85FF" w:rsidR="002F78AC" w:rsidRPr="00323937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323937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323937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323937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323937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323937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323937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323937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323937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323937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323937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323937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323937">
        <w:rPr>
          <w:rFonts w:ascii="Times New Roman" w:eastAsia="Times New Roman" w:hAnsi="Times New Roman" w:cs="Times New Roman"/>
          <w:b/>
          <w:lang w:eastAsia="hu-HU"/>
        </w:rPr>
        <w:t>Fél</w:t>
      </w:r>
      <w:r w:rsidRPr="00323937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323937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323937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323937">
        <w:rPr>
          <w:rFonts w:ascii="Times New Roman" w:eastAsia="Times New Roman" w:hAnsi="Times New Roman" w:cs="Times New Roman"/>
          <w:lang w:eastAsia="hu-HU"/>
        </w:rPr>
        <w:t>S</w:t>
      </w:r>
      <w:r w:rsidRPr="00323937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323937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323937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23937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323937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6F03DDDD" w14:textId="5A0FFEC3" w:rsidR="00426699" w:rsidRPr="00323937" w:rsidRDefault="00033037" w:rsidP="00FC10FA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23937">
        <w:rPr>
          <w:rFonts w:ascii="Times New Roman" w:hAnsi="Times New Roman" w:cs="Times New Roman"/>
          <w:color w:val="000000"/>
        </w:rPr>
        <w:t>Megrendelő, mint Ajánlatkérő</w:t>
      </w:r>
      <w:r w:rsidRPr="00323937">
        <w:rPr>
          <w:rFonts w:ascii="Times New Roman" w:hAnsi="Times New Roman" w:cs="Times New Roman"/>
          <w:i/>
          <w:iCs/>
          <w:color w:val="000000"/>
        </w:rPr>
        <w:t xml:space="preserve">, </w:t>
      </w:r>
      <w:r w:rsidR="00616536" w:rsidRPr="00323937">
        <w:rPr>
          <w:rFonts w:ascii="Times New Roman" w:hAnsi="Times New Roman" w:cs="Times New Roman"/>
          <w:iCs/>
          <w:color w:val="000000"/>
        </w:rPr>
        <w:t>a Kbt. 11</w:t>
      </w:r>
      <w:r w:rsidR="00FC10FA" w:rsidRPr="00323937">
        <w:rPr>
          <w:rFonts w:ascii="Times New Roman" w:hAnsi="Times New Roman" w:cs="Times New Roman"/>
          <w:iCs/>
          <w:color w:val="000000"/>
        </w:rPr>
        <w:t>2</w:t>
      </w:r>
      <w:r w:rsidR="00616536" w:rsidRPr="00323937">
        <w:rPr>
          <w:rFonts w:ascii="Times New Roman" w:hAnsi="Times New Roman" w:cs="Times New Roman"/>
          <w:iCs/>
          <w:color w:val="000000"/>
        </w:rPr>
        <w:t xml:space="preserve">. § </w:t>
      </w:r>
      <w:r w:rsidR="00FC10FA" w:rsidRPr="00323937">
        <w:rPr>
          <w:rFonts w:ascii="Times New Roman" w:hAnsi="Times New Roman" w:cs="Times New Roman"/>
          <w:iCs/>
          <w:color w:val="000000"/>
        </w:rPr>
        <w:t xml:space="preserve">(1) bekezdés b) pontja szerinti, hirdetménnyel induló (hirdetmény azonosító: </w:t>
      </w:r>
      <w:r w:rsidR="005C1A5F" w:rsidRPr="00323937">
        <w:rPr>
          <w:rFonts w:ascii="Times New Roman" w:hAnsi="Times New Roman" w:cs="Times New Roman"/>
          <w:iCs/>
          <w:color w:val="000000"/>
        </w:rPr>
        <w:t>……</w:t>
      </w:r>
      <w:proofErr w:type="gramStart"/>
      <w:r w:rsidR="005C1A5F" w:rsidRPr="00323937">
        <w:rPr>
          <w:rFonts w:ascii="Times New Roman" w:hAnsi="Times New Roman" w:cs="Times New Roman"/>
          <w:iCs/>
          <w:color w:val="000000"/>
        </w:rPr>
        <w:t>…….</w:t>
      </w:r>
      <w:proofErr w:type="gramEnd"/>
      <w:r w:rsidR="00FC10FA" w:rsidRPr="00323937">
        <w:rPr>
          <w:rFonts w:ascii="Times New Roman" w:hAnsi="Times New Roman" w:cs="Times New Roman"/>
          <w:iCs/>
          <w:color w:val="000000"/>
        </w:rPr>
        <w:t xml:space="preserve">) </w:t>
      </w:r>
      <w:r w:rsidR="00616536" w:rsidRPr="00323937">
        <w:rPr>
          <w:rFonts w:ascii="Times New Roman" w:hAnsi="Times New Roman" w:cs="Times New Roman"/>
          <w:iCs/>
          <w:color w:val="000000"/>
        </w:rPr>
        <w:t xml:space="preserve">nyílt közbeszerzési eljárást indított </w:t>
      </w:r>
      <w:r w:rsidR="00F21F3E" w:rsidRPr="00323937">
        <w:rPr>
          <w:rFonts w:ascii="Times New Roman" w:hAnsi="Times New Roman" w:cs="Times New Roman"/>
          <w:b/>
          <w:bCs/>
          <w:iCs/>
          <w:color w:val="000000"/>
        </w:rPr>
        <w:t>„</w:t>
      </w:r>
      <w:r w:rsidR="0024698A" w:rsidRPr="00323937">
        <w:rPr>
          <w:rFonts w:ascii="Times New Roman" w:hAnsi="Times New Roman" w:cs="Times New Roman"/>
          <w:b/>
          <w:bCs/>
          <w:iCs/>
          <w:color w:val="000000"/>
        </w:rPr>
        <w:t>Erzsébetvárosi ingatlanok felújítása</w:t>
      </w:r>
      <w:r w:rsidR="00FC10FA" w:rsidRPr="00323937">
        <w:rPr>
          <w:rFonts w:ascii="Times New Roman" w:hAnsi="Times New Roman" w:cs="Times New Roman"/>
          <w:b/>
          <w:bCs/>
          <w:iCs/>
          <w:color w:val="000000"/>
        </w:rPr>
        <w:t>”</w:t>
      </w:r>
      <w:r w:rsidR="00F21F3E" w:rsidRPr="00323937">
        <w:rPr>
          <w:rFonts w:ascii="Times New Roman" w:hAnsi="Times New Roman" w:cs="Times New Roman"/>
          <w:b/>
          <w:bCs/>
          <w:iCs/>
          <w:color w:val="000000"/>
        </w:rPr>
        <w:t xml:space="preserve"> </w:t>
      </w:r>
      <w:r w:rsidRPr="00323937">
        <w:rPr>
          <w:rFonts w:ascii="Times New Roman" w:hAnsi="Times New Roman" w:cs="Times New Roman"/>
          <w:color w:val="000000"/>
        </w:rPr>
        <w:t>tárgyában</w:t>
      </w:r>
      <w:r w:rsidR="00FC10FA" w:rsidRPr="00323937">
        <w:rPr>
          <w:rFonts w:ascii="Times New Roman" w:hAnsi="Times New Roman" w:cs="Times New Roman"/>
          <w:color w:val="000000"/>
        </w:rPr>
        <w:t xml:space="preserve"> (EKR azonosító: </w:t>
      </w:r>
      <w:r w:rsidR="0024698A" w:rsidRPr="00323937">
        <w:rPr>
          <w:rFonts w:ascii="Times New Roman" w:hAnsi="Times New Roman" w:cs="Times New Roman"/>
          <w:color w:val="000000"/>
        </w:rPr>
        <w:t>EKR001315792024</w:t>
      </w:r>
      <w:r w:rsidR="00FC10FA" w:rsidRPr="00323937">
        <w:rPr>
          <w:rFonts w:ascii="Times New Roman" w:hAnsi="Times New Roman" w:cs="Times New Roman"/>
          <w:color w:val="000000"/>
        </w:rPr>
        <w:t xml:space="preserve">). </w:t>
      </w:r>
      <w:r w:rsidR="00616536" w:rsidRPr="00323937">
        <w:rPr>
          <w:rFonts w:ascii="Times New Roman" w:hAnsi="Times New Roman" w:cs="Times New Roman"/>
          <w:color w:val="000000"/>
        </w:rPr>
        <w:t>Megrendelő</w:t>
      </w:r>
      <w:r w:rsidRPr="00323937">
        <w:rPr>
          <w:rFonts w:ascii="Times New Roman" w:hAnsi="Times New Roman" w:cs="Times New Roman"/>
          <w:color w:val="000000"/>
        </w:rPr>
        <w:t xml:space="preserve"> </w:t>
      </w:r>
      <w:r w:rsidR="00616536" w:rsidRPr="00323937">
        <w:rPr>
          <w:rFonts w:ascii="Times New Roman" w:hAnsi="Times New Roman" w:cs="Times New Roman"/>
          <w:color w:val="000000"/>
        </w:rPr>
        <w:t xml:space="preserve">az ajánlatok elbírálásáról készült </w:t>
      </w:r>
      <w:r w:rsidR="00014363" w:rsidRPr="00323937">
        <w:rPr>
          <w:rFonts w:ascii="Times New Roman" w:hAnsi="Times New Roman" w:cs="Times New Roman"/>
          <w:color w:val="000000"/>
        </w:rPr>
        <w:t>……....</w:t>
      </w:r>
      <w:r w:rsidR="00616536" w:rsidRPr="00323937">
        <w:rPr>
          <w:rFonts w:ascii="Times New Roman" w:hAnsi="Times New Roman" w:cs="Times New Roman"/>
          <w:color w:val="000000"/>
        </w:rPr>
        <w:t xml:space="preserve"> napján megküldött </w:t>
      </w:r>
      <w:proofErr w:type="spellStart"/>
      <w:r w:rsidR="00616536" w:rsidRPr="00323937">
        <w:rPr>
          <w:rFonts w:ascii="Times New Roman" w:hAnsi="Times New Roman" w:cs="Times New Roman"/>
          <w:color w:val="000000"/>
        </w:rPr>
        <w:t>összegezésében</w:t>
      </w:r>
      <w:proofErr w:type="spellEnd"/>
      <w:r w:rsidR="00EB0972" w:rsidRPr="00323937">
        <w:rPr>
          <w:rFonts w:ascii="Times New Roman" w:hAnsi="Times New Roman" w:cs="Times New Roman"/>
          <w:color w:val="000000"/>
        </w:rPr>
        <w:t xml:space="preserve"> </w:t>
      </w:r>
      <w:r w:rsidR="00EB0972" w:rsidRPr="00323937">
        <w:rPr>
          <w:rFonts w:ascii="Times New Roman" w:hAnsi="Times New Roman" w:cs="Times New Roman"/>
          <w:b/>
          <w:bCs/>
          <w:color w:val="000000"/>
        </w:rPr>
        <w:t>a</w:t>
      </w:r>
      <w:r w:rsidR="00FC10FA" w:rsidRPr="00323937">
        <w:rPr>
          <w:rFonts w:ascii="Times New Roman" w:hAnsi="Times New Roman" w:cs="Times New Roman"/>
          <w:b/>
          <w:bCs/>
          <w:color w:val="000000"/>
        </w:rPr>
        <w:t xml:space="preserve"> közbeszerzési</w:t>
      </w:r>
      <w:r w:rsidR="00EB0972" w:rsidRPr="00323937">
        <w:rPr>
          <w:rFonts w:ascii="Times New Roman" w:hAnsi="Times New Roman" w:cs="Times New Roman"/>
          <w:b/>
          <w:bCs/>
          <w:color w:val="000000"/>
        </w:rPr>
        <w:t xml:space="preserve"> eljárás</w:t>
      </w:r>
      <w:proofErr w:type="gramStart"/>
      <w:r w:rsidR="008E42A4" w:rsidRPr="00323937">
        <w:rPr>
          <w:rFonts w:ascii="Times New Roman" w:hAnsi="Times New Roman" w:cs="Times New Roman"/>
          <w:b/>
          <w:bCs/>
          <w:color w:val="000000"/>
        </w:rPr>
        <w:t xml:space="preserve"> ….</w:t>
      </w:r>
      <w:proofErr w:type="gramEnd"/>
      <w:r w:rsidR="008E42A4" w:rsidRPr="00323937">
        <w:rPr>
          <w:rFonts w:ascii="Times New Roman" w:hAnsi="Times New Roman" w:cs="Times New Roman"/>
          <w:b/>
          <w:bCs/>
          <w:color w:val="000000"/>
        </w:rPr>
        <w:t>. részében</w:t>
      </w:r>
      <w:r w:rsidR="00616536" w:rsidRPr="00323937">
        <w:rPr>
          <w:rFonts w:ascii="Times New Roman" w:hAnsi="Times New Roman" w:cs="Times New Roman"/>
          <w:color w:val="000000"/>
        </w:rPr>
        <w:t xml:space="preserve"> </w:t>
      </w:r>
      <w:r w:rsidR="00903729" w:rsidRPr="00323937">
        <w:rPr>
          <w:rFonts w:ascii="Times New Roman" w:hAnsi="Times New Roman" w:cs="Times New Roman"/>
          <w:color w:val="000000"/>
        </w:rPr>
        <w:t>Kivitelezőt</w:t>
      </w:r>
      <w:r w:rsidR="00616536" w:rsidRPr="00323937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323937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323937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323937">
        <w:rPr>
          <w:rFonts w:ascii="Times New Roman" w:hAnsi="Times New Roman" w:cs="Times New Roman"/>
          <w:color w:val="000000"/>
        </w:rPr>
        <w:t>kivitelezési</w:t>
      </w:r>
      <w:r w:rsidR="00616536" w:rsidRPr="00323937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323937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323937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323937">
        <w:rPr>
          <w:rFonts w:ascii="Times New Roman" w:hAnsi="Times New Roman" w:cs="Times New Roman"/>
          <w:color w:val="000000"/>
        </w:rPr>
        <w:t>) kötik:</w:t>
      </w:r>
      <w:r w:rsidR="002D79D9" w:rsidRPr="00323937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323937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98343CC" w14:textId="77777777" w:rsidR="00BB2D64" w:rsidRPr="00323937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23937">
        <w:rPr>
          <w:rFonts w:ascii="Times New Roman" w:hAnsi="Times New Roman" w:cs="Times New Roman"/>
          <w:b/>
          <w:bCs/>
          <w:color w:val="000000"/>
        </w:rPr>
        <w:t>II. A SZERZŐDÉS TÁRGYA</w:t>
      </w:r>
      <w:r w:rsidR="002A5574" w:rsidRPr="00323937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903729" w:rsidRPr="00323937">
        <w:rPr>
          <w:rFonts w:ascii="Times New Roman" w:hAnsi="Times New Roman" w:cs="Times New Roman"/>
          <w:b/>
          <w:bCs/>
          <w:color w:val="000000"/>
        </w:rPr>
        <w:t>KIVITELEZŐ</w:t>
      </w:r>
      <w:r w:rsidR="002A5574" w:rsidRPr="00323937">
        <w:rPr>
          <w:rFonts w:ascii="Times New Roman" w:hAnsi="Times New Roman" w:cs="Times New Roman"/>
          <w:b/>
          <w:bCs/>
          <w:color w:val="000000"/>
        </w:rPr>
        <w:t xml:space="preserve"> ÉRTÉKELÉSI SZEMPONTRA TETT MEGAJÁNLÁSAI</w:t>
      </w:r>
    </w:p>
    <w:p w14:paraId="7BCCBCBA" w14:textId="77777777" w:rsidR="00B82B00" w:rsidRPr="00323937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5605581E" w14:textId="5D59B900" w:rsidR="00251AB8" w:rsidRPr="00323937" w:rsidRDefault="00033037" w:rsidP="00CD28F8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23937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323937">
        <w:rPr>
          <w:rFonts w:ascii="Times New Roman" w:hAnsi="Times New Roman" w:cs="Times New Roman"/>
          <w:color w:val="000000"/>
        </w:rPr>
        <w:t>Kivitelező</w:t>
      </w:r>
      <w:r w:rsidRPr="00323937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323937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323937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323937">
        <w:rPr>
          <w:rFonts w:ascii="Times New Roman" w:hAnsi="Times New Roman" w:cs="Times New Roman"/>
          <w:color w:val="000000"/>
        </w:rPr>
        <w:t>az árazatlan költségvetés</w:t>
      </w:r>
      <w:r w:rsidR="005559F8" w:rsidRPr="00323937">
        <w:rPr>
          <w:rFonts w:ascii="Times New Roman" w:hAnsi="Times New Roman" w:cs="Times New Roman"/>
          <w:color w:val="000000"/>
        </w:rPr>
        <w:t xml:space="preserve"> és a Műszaki Leírásban</w:t>
      </w:r>
      <w:r w:rsidRPr="00323937">
        <w:rPr>
          <w:rFonts w:ascii="Times New Roman" w:hAnsi="Times New Roman" w:cs="Times New Roman"/>
          <w:color w:val="000000"/>
        </w:rPr>
        <w:t xml:space="preserve"> </w:t>
      </w:r>
      <w:r w:rsidR="00616536" w:rsidRPr="00323937">
        <w:rPr>
          <w:rFonts w:ascii="Times New Roman" w:hAnsi="Times New Roman" w:cs="Times New Roman"/>
          <w:color w:val="000000"/>
        </w:rPr>
        <w:t>rögzített</w:t>
      </w:r>
      <w:r w:rsidRPr="00323937">
        <w:rPr>
          <w:rFonts w:ascii="Times New Roman" w:hAnsi="Times New Roman" w:cs="Times New Roman"/>
          <w:color w:val="000000"/>
        </w:rPr>
        <w:t xml:space="preserve"> </w:t>
      </w:r>
      <w:r w:rsidR="00A47212" w:rsidRPr="00323937">
        <w:rPr>
          <w:rFonts w:ascii="Times New Roman" w:hAnsi="Times New Roman" w:cs="Times New Roman"/>
          <w:b/>
          <w:bCs/>
          <w:color w:val="000000"/>
        </w:rPr>
        <w:t>építési</w:t>
      </w:r>
      <w:r w:rsidR="002260E9" w:rsidRPr="00323937">
        <w:rPr>
          <w:rFonts w:ascii="Times New Roman" w:hAnsi="Times New Roman" w:cs="Times New Roman"/>
          <w:b/>
          <w:bCs/>
          <w:color w:val="000000"/>
        </w:rPr>
        <w:t>,</w:t>
      </w:r>
      <w:r w:rsidR="00A47212" w:rsidRPr="00323937">
        <w:rPr>
          <w:rFonts w:ascii="Times New Roman" w:hAnsi="Times New Roman" w:cs="Times New Roman"/>
          <w:b/>
          <w:bCs/>
          <w:color w:val="000000"/>
        </w:rPr>
        <w:t xml:space="preserve"> szerelés</w:t>
      </w:r>
      <w:r w:rsidRPr="00323937">
        <w:rPr>
          <w:rFonts w:ascii="Times New Roman" w:hAnsi="Times New Roman" w:cs="Times New Roman"/>
          <w:b/>
          <w:bCs/>
          <w:color w:val="000000"/>
        </w:rPr>
        <w:t>i</w:t>
      </w:r>
      <w:r w:rsidR="002260E9" w:rsidRPr="00323937">
        <w:rPr>
          <w:rFonts w:ascii="Times New Roman" w:hAnsi="Times New Roman" w:cs="Times New Roman"/>
          <w:b/>
          <w:bCs/>
          <w:color w:val="000000"/>
        </w:rPr>
        <w:t xml:space="preserve"> és</w:t>
      </w:r>
      <w:r w:rsidR="00A47212" w:rsidRPr="00323937">
        <w:rPr>
          <w:rFonts w:ascii="Times New Roman" w:hAnsi="Times New Roman" w:cs="Times New Roman"/>
          <w:b/>
          <w:bCs/>
          <w:color w:val="000000"/>
        </w:rPr>
        <w:t xml:space="preserve"> felújítási</w:t>
      </w:r>
      <w:r w:rsidRPr="00323937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323937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323937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323937">
        <w:rPr>
          <w:rFonts w:ascii="Times New Roman" w:hAnsi="Times New Roman" w:cs="Times New Roman"/>
          <w:color w:val="000000"/>
        </w:rPr>
        <w:t>)</w:t>
      </w:r>
      <w:r w:rsidRPr="00323937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323937">
        <w:rPr>
          <w:rFonts w:ascii="Times New Roman" w:hAnsi="Times New Roman" w:cs="Times New Roman"/>
          <w:b/>
          <w:color w:val="000000"/>
        </w:rPr>
        <w:t>elvégzését</w:t>
      </w:r>
      <w:r w:rsidR="007F467E" w:rsidRPr="00323937">
        <w:rPr>
          <w:rFonts w:ascii="Times New Roman" w:hAnsi="Times New Roman" w:cs="Times New Roman"/>
          <w:color w:val="000000"/>
        </w:rPr>
        <w:t xml:space="preserve"> </w:t>
      </w:r>
      <w:r w:rsidRPr="00323937">
        <w:rPr>
          <w:rFonts w:ascii="Times New Roman" w:hAnsi="Times New Roman" w:cs="Times New Roman"/>
          <w:color w:val="000000"/>
        </w:rPr>
        <w:t>a jelen</w:t>
      </w:r>
      <w:r w:rsidR="00BB2D64" w:rsidRPr="00323937">
        <w:rPr>
          <w:rFonts w:ascii="Times New Roman" w:hAnsi="Times New Roman" w:cs="Times New Roman"/>
          <w:color w:val="000000"/>
        </w:rPr>
        <w:t xml:space="preserve"> </w:t>
      </w:r>
      <w:r w:rsidR="002260E9" w:rsidRPr="00323937">
        <w:rPr>
          <w:rFonts w:ascii="Times New Roman" w:hAnsi="Times New Roman" w:cs="Times New Roman"/>
          <w:color w:val="000000"/>
        </w:rPr>
        <w:t>S</w:t>
      </w:r>
      <w:r w:rsidRPr="00323937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2A455697" w14:textId="77777777" w:rsidR="00251AB8" w:rsidRPr="00323937" w:rsidRDefault="00251AB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610EC6B" w14:textId="261261F9" w:rsidR="00F75D2B" w:rsidRPr="00323937" w:rsidRDefault="00DA31F8" w:rsidP="00A9710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23937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323937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BEA41D0" w14:textId="77777777" w:rsidR="001350EB" w:rsidRPr="00323937" w:rsidRDefault="001350EB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305527C3" w14:textId="77777777" w:rsidR="0008787E" w:rsidRPr="00323937" w:rsidRDefault="0008787E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7E96E098" w14:textId="77777777" w:rsidR="00B35334" w:rsidRPr="00323937" w:rsidRDefault="00B35334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i/>
          <w:iCs/>
          <w:color w:val="000000"/>
          <w:u w:val="single"/>
        </w:rPr>
      </w:pPr>
    </w:p>
    <w:p w14:paraId="2F95DF4F" w14:textId="224D1347" w:rsidR="00B35334" w:rsidRPr="00323937" w:rsidRDefault="00B35334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i/>
          <w:iCs/>
          <w:color w:val="000000"/>
          <w:u w:val="single"/>
        </w:rPr>
      </w:pPr>
      <w:r w:rsidRPr="00323937">
        <w:rPr>
          <w:rFonts w:ascii="Times New Roman" w:hAnsi="Times New Roman" w:cs="Times New Roman"/>
          <w:bCs/>
          <w:i/>
          <w:iCs/>
          <w:color w:val="000000"/>
          <w:u w:val="single"/>
        </w:rPr>
        <w:t>(Részenként a felhívás II.2.4.) pontjában foglaltak szerint)</w:t>
      </w:r>
    </w:p>
    <w:p w14:paraId="7E7D5E57" w14:textId="77777777" w:rsidR="00B35334" w:rsidRPr="00323937" w:rsidRDefault="00B35334" w:rsidP="0008787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659F1832" w14:textId="3EBDB951" w:rsidR="00251AB8" w:rsidRPr="00323937" w:rsidRDefault="00251AB8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323937">
        <w:rPr>
          <w:rFonts w:ascii="Times New Roman" w:hAnsi="Times New Roman" w:cs="Times New Roman"/>
          <w:bCs/>
          <w:color w:val="000000"/>
        </w:rPr>
        <w:t>Az építési beruházás/kivitelezési munkák mennyiségi adata</w:t>
      </w:r>
      <w:r w:rsidR="0070792A" w:rsidRPr="00323937">
        <w:rPr>
          <w:rFonts w:ascii="Times New Roman" w:hAnsi="Times New Roman" w:cs="Times New Roman"/>
          <w:bCs/>
          <w:color w:val="000000"/>
        </w:rPr>
        <w:t>it a Szerződés mellékletét képező kivitelezői árazott költségvetés tartalmazza.</w:t>
      </w:r>
    </w:p>
    <w:p w14:paraId="1E2E1C03" w14:textId="77777777" w:rsidR="00251AB8" w:rsidRPr="00323937" w:rsidRDefault="00251AB8" w:rsidP="0017473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787C9DC3" w14:textId="3B886DBD" w:rsidR="00BB2D64" w:rsidRPr="00323937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23937">
        <w:rPr>
          <w:rFonts w:ascii="Times New Roman" w:hAnsi="Times New Roman" w:cs="Times New Roman"/>
          <w:color w:val="000000"/>
        </w:rPr>
        <w:t>Kivitelező</w:t>
      </w:r>
      <w:r w:rsidR="00033037" w:rsidRPr="00323937">
        <w:rPr>
          <w:rFonts w:ascii="Times New Roman" w:hAnsi="Times New Roman" w:cs="Times New Roman"/>
          <w:color w:val="000000"/>
        </w:rPr>
        <w:t xml:space="preserve"> a </w:t>
      </w:r>
      <w:r w:rsidR="000F68E2" w:rsidRPr="00323937">
        <w:rPr>
          <w:rFonts w:ascii="Times New Roman" w:hAnsi="Times New Roman" w:cs="Times New Roman"/>
          <w:color w:val="000000"/>
        </w:rPr>
        <w:t>S</w:t>
      </w:r>
      <w:r w:rsidR="00033037" w:rsidRPr="00323937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323937">
        <w:rPr>
          <w:rFonts w:ascii="Times New Roman" w:hAnsi="Times New Roman" w:cs="Times New Roman"/>
          <w:color w:val="000000"/>
        </w:rPr>
        <w:t>műszaki leírás</w:t>
      </w:r>
      <w:r w:rsidR="00AA6840" w:rsidRPr="00323937">
        <w:rPr>
          <w:rFonts w:ascii="Times New Roman" w:hAnsi="Times New Roman" w:cs="Times New Roman"/>
          <w:color w:val="000000"/>
        </w:rPr>
        <w:t>ok</w:t>
      </w:r>
      <w:r w:rsidR="001861F8" w:rsidRPr="00323937">
        <w:rPr>
          <w:rFonts w:ascii="Times New Roman" w:hAnsi="Times New Roman" w:cs="Times New Roman"/>
          <w:color w:val="000000"/>
        </w:rPr>
        <w:t xml:space="preserve">, </w:t>
      </w:r>
      <w:r w:rsidR="000F68E2" w:rsidRPr="00323937">
        <w:rPr>
          <w:rFonts w:ascii="Times New Roman" w:hAnsi="Times New Roman" w:cs="Times New Roman"/>
          <w:color w:val="000000"/>
        </w:rPr>
        <w:t>árazatlan költségvetés</w:t>
      </w:r>
      <w:r w:rsidR="00AA6840" w:rsidRPr="00323937">
        <w:rPr>
          <w:rFonts w:ascii="Times New Roman" w:hAnsi="Times New Roman" w:cs="Times New Roman"/>
          <w:color w:val="000000"/>
        </w:rPr>
        <w:t xml:space="preserve">ek, </w:t>
      </w:r>
      <w:r w:rsidR="00033037" w:rsidRPr="00323937">
        <w:rPr>
          <w:rFonts w:ascii="Times New Roman" w:hAnsi="Times New Roman" w:cs="Times New Roman"/>
          <w:color w:val="000000"/>
        </w:rPr>
        <w:t>és a</w:t>
      </w:r>
      <w:r w:rsidR="0051519D" w:rsidRPr="00323937">
        <w:rPr>
          <w:rFonts w:ascii="Times New Roman" w:hAnsi="Times New Roman" w:cs="Times New Roman"/>
          <w:color w:val="000000"/>
        </w:rPr>
        <w:t xml:space="preserve"> </w:t>
      </w:r>
      <w:r w:rsidR="00033037" w:rsidRPr="00323937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323937">
        <w:rPr>
          <w:rFonts w:ascii="Times New Roman" w:hAnsi="Times New Roman" w:cs="Times New Roman"/>
          <w:color w:val="000000"/>
        </w:rPr>
        <w:t>hatósági előírásoknak</w:t>
      </w:r>
      <w:r w:rsidR="00033037" w:rsidRPr="00323937">
        <w:rPr>
          <w:rFonts w:ascii="Times New Roman" w:hAnsi="Times New Roman" w:cs="Times New Roman"/>
          <w:color w:val="000000"/>
        </w:rPr>
        <w:t xml:space="preserve"> és</w:t>
      </w:r>
      <w:r w:rsidR="0051519D" w:rsidRPr="00323937">
        <w:rPr>
          <w:rFonts w:ascii="Times New Roman" w:hAnsi="Times New Roman" w:cs="Times New Roman"/>
          <w:color w:val="000000"/>
        </w:rPr>
        <w:t xml:space="preserve"> </w:t>
      </w:r>
      <w:r w:rsidR="00033037" w:rsidRPr="00323937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323937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5C7FE7B1" w:rsidR="002A5574" w:rsidRPr="00323937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323937">
        <w:rPr>
          <w:rFonts w:ascii="Times New Roman" w:hAnsi="Times New Roman" w:cs="Times New Roman"/>
          <w:b/>
          <w:color w:val="000000"/>
        </w:rPr>
        <w:t>Kivitelező</w:t>
      </w:r>
      <w:r w:rsidR="009C3A64" w:rsidRPr="00323937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323937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323937">
        <w:rPr>
          <w:rFonts w:ascii="Times New Roman" w:hAnsi="Times New Roman" w:cs="Times New Roman"/>
          <w:b/>
          <w:color w:val="000000"/>
        </w:rPr>
        <w:t>a</w:t>
      </w:r>
      <w:r w:rsidR="000F4F4D" w:rsidRPr="00323937">
        <w:rPr>
          <w:rFonts w:ascii="Times New Roman" w:hAnsi="Times New Roman" w:cs="Times New Roman"/>
          <w:b/>
          <w:color w:val="000000"/>
        </w:rPr>
        <w:t>z áron túli</w:t>
      </w:r>
      <w:r w:rsidR="009C3A64" w:rsidRPr="00323937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5E4B79A9" w14:textId="77777777" w:rsidR="009D1DB8" w:rsidRPr="00323937" w:rsidRDefault="009D1DB8" w:rsidP="00597E07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49EF3642" w14:textId="049CFE01" w:rsidR="003C48B1" w:rsidRPr="00323937" w:rsidRDefault="004D30F3" w:rsidP="003C48B1">
      <w:pPr>
        <w:pStyle w:val="Listaszerbekezds"/>
        <w:numPr>
          <w:ilvl w:val="0"/>
          <w:numId w:val="18"/>
        </w:numPr>
        <w:spacing w:after="0" w:line="276" w:lineRule="auto"/>
        <w:ind w:left="1134" w:hanging="567"/>
        <w:jc w:val="both"/>
        <w:rPr>
          <w:rFonts w:ascii="Times New Roman" w:hAnsi="Times New Roman" w:cs="Times New Roman"/>
          <w:b/>
          <w:color w:val="000000"/>
        </w:rPr>
      </w:pPr>
      <w:r w:rsidRPr="00323937">
        <w:rPr>
          <w:rFonts w:ascii="Times New Roman" w:hAnsi="Times New Roman" w:cs="Times New Roman"/>
          <w:b/>
          <w:color w:val="000000"/>
        </w:rPr>
        <w:t xml:space="preserve">A felhívás M.1. pontja szerinti szakember alkalmassági követelményen felüli szakmai többlettapasztalata </w:t>
      </w:r>
      <w:r w:rsidR="003C48B1" w:rsidRPr="00323937">
        <w:rPr>
          <w:rFonts w:ascii="Times New Roman" w:hAnsi="Times New Roman" w:cs="Times New Roman"/>
          <w:b/>
          <w:color w:val="000000"/>
        </w:rPr>
        <w:t xml:space="preserve">(min. 0 hónap, maximum </w:t>
      </w:r>
      <w:r w:rsidR="001D585D" w:rsidRPr="00323937">
        <w:rPr>
          <w:rFonts w:ascii="Times New Roman" w:hAnsi="Times New Roman" w:cs="Times New Roman"/>
          <w:b/>
          <w:color w:val="000000"/>
        </w:rPr>
        <w:t>36</w:t>
      </w:r>
      <w:r w:rsidR="003C48B1" w:rsidRPr="00323937">
        <w:rPr>
          <w:rFonts w:ascii="Times New Roman" w:hAnsi="Times New Roman" w:cs="Times New Roman"/>
          <w:b/>
          <w:color w:val="000000"/>
        </w:rPr>
        <w:t xml:space="preserve"> hónap): …… hónap</w:t>
      </w:r>
      <w:r w:rsidR="00AE35D5" w:rsidRPr="00323937">
        <w:rPr>
          <w:rFonts w:ascii="Times New Roman" w:hAnsi="Times New Roman" w:cs="Times New Roman"/>
          <w:b/>
          <w:color w:val="000000"/>
        </w:rPr>
        <w:t xml:space="preserve"> </w:t>
      </w:r>
      <w:r w:rsidR="00AE35D5" w:rsidRPr="00323937">
        <w:rPr>
          <w:rFonts w:ascii="Times New Roman" w:hAnsi="Times New Roman" w:cs="Times New Roman"/>
          <w:b/>
          <w:i/>
          <w:iCs/>
          <w:color w:val="000000"/>
        </w:rPr>
        <w:t>(nyertes ajánlat szerint)</w:t>
      </w:r>
    </w:p>
    <w:p w14:paraId="3764CFBE" w14:textId="77777777" w:rsidR="00D11043" w:rsidRPr="00323937" w:rsidRDefault="00D11043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606DBBF2" w14:textId="77777777" w:rsidR="00004CA1" w:rsidRPr="00323937" w:rsidRDefault="00004CA1" w:rsidP="00004CA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</w:rPr>
      </w:pPr>
      <w:r w:rsidRPr="00323937">
        <w:rPr>
          <w:rFonts w:ascii="Times New Roman" w:hAnsi="Times New Roman" w:cs="Times New Roman"/>
          <w:b/>
          <w:color w:val="000000"/>
        </w:rPr>
        <w:t>A bemutatott szakember neve: …………………….</w:t>
      </w:r>
    </w:p>
    <w:p w14:paraId="51EBDC42" w14:textId="77777777" w:rsidR="00004CA1" w:rsidRPr="0024698A" w:rsidRDefault="00004CA1" w:rsidP="003C48B1">
      <w:pPr>
        <w:pStyle w:val="Listaszerbekezds"/>
        <w:spacing w:after="0" w:line="276" w:lineRule="auto"/>
        <w:ind w:left="1134"/>
        <w:jc w:val="both"/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p w14:paraId="5CDCB1A9" w14:textId="6B42AF1D" w:rsidR="00793D97" w:rsidRPr="0024698A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24698A">
        <w:rPr>
          <w:rFonts w:ascii="Times New Roman" w:hAnsi="Times New Roman" w:cs="Times New Roman"/>
          <w:b/>
        </w:rPr>
        <w:t>Többletmunka, Pótmunka:</w:t>
      </w:r>
      <w:r w:rsidRPr="0024698A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24698A">
        <w:t xml:space="preserve"> </w:t>
      </w:r>
      <w:r w:rsidRPr="0024698A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24698A">
        <w:rPr>
          <w:rFonts w:ascii="Times New Roman" w:hAnsi="Times New Roman" w:cs="Times New Roman"/>
          <w:b/>
        </w:rPr>
        <w:t>többletmunka</w:t>
      </w:r>
      <w:r w:rsidRPr="0024698A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24698A">
        <w:rPr>
          <w:rFonts w:ascii="Times New Roman" w:hAnsi="Times New Roman" w:cs="Times New Roman"/>
          <w:b/>
        </w:rPr>
        <w:t>pótmunka</w:t>
      </w:r>
      <w:r w:rsidRPr="0024698A">
        <w:rPr>
          <w:rFonts w:ascii="Times New Roman" w:hAnsi="Times New Roman" w:cs="Times New Roman"/>
        </w:rPr>
        <w:t>).</w:t>
      </w:r>
    </w:p>
    <w:p w14:paraId="199885A0" w14:textId="00A8AE93" w:rsidR="00793D97" w:rsidRPr="0024698A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623DF7EB" w14:textId="557535A7" w:rsidR="009272B8" w:rsidRPr="0024698A" w:rsidRDefault="009272B8" w:rsidP="009272B8">
      <w:pPr>
        <w:pStyle w:val="Listaszerbekezds"/>
        <w:spacing w:after="0"/>
        <w:ind w:left="567"/>
        <w:jc w:val="both"/>
        <w:rPr>
          <w:rFonts w:ascii="Times New Roman" w:hAnsi="Times New Roman" w:cs="Times New Roman"/>
          <w:bCs/>
        </w:rPr>
      </w:pPr>
      <w:r w:rsidRPr="0024698A">
        <w:rPr>
          <w:rFonts w:ascii="Times New Roman" w:hAnsi="Times New Roman" w:cs="Times New Roman"/>
          <w:bCs/>
        </w:rPr>
        <w:t>Pótmunka megrendelése esetén Felek annak ellenértékét a tartalékkeret terhére, szerződésmódosítás nélkül számolhatják el. Amennyiben pótmunka megrendelése a tartalékkeret összegén felül történik, Felek a Kbt. 141. §-a szerint kötelesek eljárni (szerződésmódosítás).</w:t>
      </w:r>
    </w:p>
    <w:p w14:paraId="0C98379D" w14:textId="77777777" w:rsidR="009272B8" w:rsidRPr="0024698A" w:rsidRDefault="009272B8" w:rsidP="009272B8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0B4B0DD1" w14:textId="77777777" w:rsidR="00793D97" w:rsidRPr="0024698A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24698A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24698A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24698A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24698A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24698A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highlight w:val="yellow"/>
        </w:rPr>
      </w:pPr>
    </w:p>
    <w:p w14:paraId="56C8E868" w14:textId="77777777" w:rsidR="00793D97" w:rsidRPr="0024698A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24698A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dokumentumot (helyszínrajzi </w:t>
      </w:r>
      <w:proofErr w:type="gramStart"/>
      <w:r w:rsidRPr="0024698A">
        <w:rPr>
          <w:rFonts w:ascii="Times New Roman" w:eastAsia="Times New Roman" w:hAnsi="Times New Roman" w:cs="Times New Roman"/>
          <w:lang w:eastAsia="zh-CN"/>
        </w:rPr>
        <w:t>részlet,</w:t>
      </w:r>
      <w:proofErr w:type="gramEnd"/>
      <w:r w:rsidRPr="0024698A">
        <w:rPr>
          <w:rFonts w:ascii="Times New Roman" w:eastAsia="Times New Roman" w:hAnsi="Times New Roman" w:cs="Times New Roman"/>
          <w:lang w:eastAsia="zh-CN"/>
        </w:rPr>
        <w:t xml:space="preserve">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24698A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323937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24698A">
        <w:rPr>
          <w:rFonts w:ascii="Times New Roman" w:eastAsia="Times New Roman" w:hAnsi="Times New Roman" w:cs="Times New Roman"/>
          <w:lang w:eastAsia="zh-CN"/>
        </w:rPr>
        <w:lastRenderedPageBreak/>
        <w:t xml:space="preserve">Megrendelő írásban köteles dönteni a pótmunka elrendeléséről vagy elutasításáról, valamint a pótmunka díjigényének elfogadásáról vagy elutasításáról. Megrendelő írásos döntése </w:t>
      </w:r>
      <w:r w:rsidRPr="00323937">
        <w:rPr>
          <w:rFonts w:ascii="Times New Roman" w:eastAsia="Times New Roman" w:hAnsi="Times New Roman" w:cs="Times New Roman"/>
          <w:lang w:eastAsia="zh-CN"/>
        </w:rPr>
        <w:t>(pótmunka megrendelése) hiányában Kivitelező a pótmunkát nem kezdheti meg.</w:t>
      </w:r>
    </w:p>
    <w:p w14:paraId="1112DE16" w14:textId="77777777" w:rsidR="00793D97" w:rsidRPr="00323937" w:rsidRDefault="00793D97" w:rsidP="00EE7FD5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51A810DF" w14:textId="77777777" w:rsidR="00BB2D64" w:rsidRPr="00323937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23937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323937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3B884878" w:rsidR="00F3612C" w:rsidRPr="00323937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23937">
        <w:rPr>
          <w:rFonts w:ascii="Times New Roman" w:hAnsi="Times New Roman" w:cs="Times New Roman"/>
          <w:color w:val="000000"/>
        </w:rPr>
        <w:t>Az Építési Munkák</w:t>
      </w:r>
      <w:r w:rsidR="00F3612C" w:rsidRPr="00323937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323937">
        <w:rPr>
          <w:rFonts w:ascii="Times New Roman" w:hAnsi="Times New Roman" w:cs="Times New Roman"/>
          <w:color w:val="000000"/>
        </w:rPr>
        <w:t>árazatlan költségvetés</w:t>
      </w:r>
      <w:r w:rsidR="00862F4A" w:rsidRPr="00323937">
        <w:rPr>
          <w:rFonts w:ascii="Times New Roman" w:hAnsi="Times New Roman" w:cs="Times New Roman"/>
          <w:color w:val="000000"/>
        </w:rPr>
        <w:t xml:space="preserve">ek, </w:t>
      </w:r>
      <w:r w:rsidR="0051580D" w:rsidRPr="00323937">
        <w:rPr>
          <w:rFonts w:ascii="Times New Roman" w:hAnsi="Times New Roman" w:cs="Times New Roman"/>
          <w:color w:val="000000"/>
        </w:rPr>
        <w:t>az árazatlan költségvetés</w:t>
      </w:r>
      <w:r w:rsidR="00862F4A" w:rsidRPr="00323937">
        <w:rPr>
          <w:rFonts w:ascii="Times New Roman" w:hAnsi="Times New Roman" w:cs="Times New Roman"/>
          <w:color w:val="000000"/>
        </w:rPr>
        <w:t>ek</w:t>
      </w:r>
      <w:r w:rsidR="0051580D" w:rsidRPr="00323937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323937">
        <w:rPr>
          <w:rFonts w:ascii="Times New Roman" w:hAnsi="Times New Roman" w:cs="Times New Roman"/>
          <w:color w:val="000000"/>
        </w:rPr>
        <w:t>ivitelező</w:t>
      </w:r>
      <w:r w:rsidR="0051580D" w:rsidRPr="00323937">
        <w:rPr>
          <w:rFonts w:ascii="Times New Roman" w:hAnsi="Times New Roman" w:cs="Times New Roman"/>
          <w:color w:val="000000"/>
        </w:rPr>
        <w:t>i</w:t>
      </w:r>
      <w:r w:rsidR="00F3612C" w:rsidRPr="00323937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323937">
        <w:rPr>
          <w:rFonts w:ascii="Times New Roman" w:hAnsi="Times New Roman" w:cs="Times New Roman"/>
          <w:color w:val="000000"/>
        </w:rPr>
        <w:t>ek, a Műszaki Leírások, valamint az Alaprajzok</w:t>
      </w:r>
      <w:r w:rsidR="00F3612C" w:rsidRPr="00323937">
        <w:rPr>
          <w:rFonts w:ascii="Times New Roman" w:hAnsi="Times New Roman" w:cs="Times New Roman"/>
          <w:color w:val="000000"/>
        </w:rPr>
        <w:t xml:space="preserve"> tartalmazz</w:t>
      </w:r>
      <w:r w:rsidR="00862F4A" w:rsidRPr="00323937">
        <w:rPr>
          <w:rFonts w:ascii="Times New Roman" w:hAnsi="Times New Roman" w:cs="Times New Roman"/>
          <w:color w:val="000000"/>
        </w:rPr>
        <w:t>ák</w:t>
      </w:r>
      <w:r w:rsidR="00F3612C" w:rsidRPr="00323937">
        <w:rPr>
          <w:rFonts w:ascii="Times New Roman" w:hAnsi="Times New Roman" w:cs="Times New Roman"/>
          <w:color w:val="000000"/>
        </w:rPr>
        <w:t xml:space="preserve"> (</w:t>
      </w:r>
      <w:r w:rsidR="00F3612C" w:rsidRPr="00323937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323937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24698A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7E638BF" w14:textId="769E9557" w:rsidR="00426699" w:rsidRPr="0024698A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24698A">
        <w:rPr>
          <w:rFonts w:ascii="Times New Roman" w:hAnsi="Times New Roman" w:cs="Times New Roman"/>
          <w:color w:val="000000"/>
        </w:rPr>
        <w:t xml:space="preserve"> </w:t>
      </w:r>
    </w:p>
    <w:p w14:paraId="3572646B" w14:textId="77777777" w:rsidR="00CF3223" w:rsidRPr="0024698A" w:rsidRDefault="00CF3223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1F7C4631" w14:textId="77777777" w:rsidR="00BB2D64" w:rsidRPr="0024698A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24698A">
        <w:rPr>
          <w:rFonts w:ascii="Times New Roman" w:hAnsi="Times New Roman" w:cs="Times New Roman"/>
          <w:b/>
          <w:bCs/>
          <w:color w:val="000000"/>
        </w:rPr>
        <w:t>KIVITELEZŐI</w:t>
      </w:r>
      <w:r w:rsidRPr="0024698A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24698A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24698A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24698A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24698A">
        <w:rPr>
          <w:rFonts w:ascii="Times New Roman" w:hAnsi="Times New Roman" w:cs="Times New Roman"/>
          <w:color w:val="000000"/>
        </w:rPr>
        <w:t>)</w:t>
      </w:r>
      <w:bookmarkStart w:id="0" w:name="_Hlk50292089"/>
      <w:r w:rsidR="00515B87" w:rsidRPr="0024698A">
        <w:rPr>
          <w:rFonts w:ascii="Times New Roman" w:hAnsi="Times New Roman" w:cs="Times New Roman"/>
          <w:b/>
          <w:color w:val="000000"/>
        </w:rPr>
        <w:t xml:space="preserve">: </w:t>
      </w:r>
    </w:p>
    <w:bookmarkEnd w:id="0"/>
    <w:p w14:paraId="47F2A5D6" w14:textId="77777777" w:rsidR="00B57181" w:rsidRPr="0024698A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6067346" w14:textId="75AB4E95" w:rsidR="00B57181" w:rsidRPr="0024698A" w:rsidRDefault="00B57181" w:rsidP="00B57181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>Nettó ………………… Ft. +</w:t>
      </w:r>
      <w:proofErr w:type="gramStart"/>
      <w:r w:rsidRPr="0024698A">
        <w:rPr>
          <w:rFonts w:ascii="Times New Roman" w:hAnsi="Times New Roman" w:cs="Times New Roman"/>
          <w:b/>
          <w:bCs/>
          <w:color w:val="000000"/>
        </w:rPr>
        <w:t xml:space="preserve"> ….</w:t>
      </w:r>
      <w:proofErr w:type="gramEnd"/>
      <w:r w:rsidRPr="0024698A">
        <w:rPr>
          <w:rFonts w:ascii="Times New Roman" w:hAnsi="Times New Roman" w:cs="Times New Roman"/>
          <w:b/>
          <w:bCs/>
          <w:color w:val="000000"/>
        </w:rPr>
        <w:t>. % Áfa, azaz bruttó ………</w:t>
      </w:r>
      <w:proofErr w:type="gramStart"/>
      <w:r w:rsidRPr="0024698A">
        <w:rPr>
          <w:rFonts w:ascii="Times New Roman" w:hAnsi="Times New Roman" w:cs="Times New Roman"/>
          <w:b/>
          <w:bCs/>
          <w:color w:val="000000"/>
        </w:rPr>
        <w:t>…….</w:t>
      </w:r>
      <w:proofErr w:type="gramEnd"/>
      <w:r w:rsidRPr="0024698A">
        <w:rPr>
          <w:rFonts w:ascii="Times New Roman" w:hAnsi="Times New Roman" w:cs="Times New Roman"/>
          <w:b/>
          <w:bCs/>
          <w:color w:val="000000"/>
        </w:rPr>
        <w:t>. Ft.</w:t>
      </w:r>
    </w:p>
    <w:p w14:paraId="141D7091" w14:textId="6A49CB3B" w:rsidR="00BF2734" w:rsidRPr="00323937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41939D12" w14:textId="01C2CE92" w:rsidR="00C8570A" w:rsidRPr="00323937" w:rsidRDefault="00C8570A" w:rsidP="00C8570A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23937">
        <w:rPr>
          <w:rFonts w:ascii="Times New Roman" w:hAnsi="Times New Roman" w:cs="Times New Roman"/>
          <w:b/>
          <w:bCs/>
          <w:color w:val="000000"/>
        </w:rPr>
        <w:t xml:space="preserve">Felek a nettó kivitelezői díj </w:t>
      </w:r>
      <w:r w:rsidR="00754951" w:rsidRPr="00323937">
        <w:rPr>
          <w:rFonts w:ascii="Times New Roman" w:hAnsi="Times New Roman" w:cs="Times New Roman"/>
          <w:b/>
          <w:bCs/>
          <w:color w:val="000000"/>
        </w:rPr>
        <w:t>10</w:t>
      </w:r>
      <w:r w:rsidR="006466DA" w:rsidRPr="003239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23937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="00B57181" w:rsidRPr="00323937">
        <w:rPr>
          <w:rFonts w:ascii="Times New Roman" w:hAnsi="Times New Roman" w:cs="Times New Roman"/>
          <w:b/>
          <w:bCs/>
          <w:color w:val="000000"/>
        </w:rPr>
        <w:t>á</w:t>
      </w:r>
      <w:r w:rsidRPr="00323937">
        <w:rPr>
          <w:rFonts w:ascii="Times New Roman" w:hAnsi="Times New Roman" w:cs="Times New Roman"/>
          <w:b/>
          <w:bCs/>
          <w:color w:val="000000"/>
        </w:rPr>
        <w:t>nak</w:t>
      </w:r>
      <w:proofErr w:type="spellEnd"/>
      <w:r w:rsidRPr="00323937">
        <w:rPr>
          <w:rFonts w:ascii="Times New Roman" w:hAnsi="Times New Roman" w:cs="Times New Roman"/>
          <w:b/>
          <w:bCs/>
          <w:color w:val="000000"/>
        </w:rPr>
        <w:t xml:space="preserve"> megfelelő mértékű tartalékkeretet kötnek ki. A tartalékkeret értéke ennek megfelelően:</w:t>
      </w:r>
    </w:p>
    <w:p w14:paraId="67B7E45E" w14:textId="77777777" w:rsidR="00C8570A" w:rsidRPr="00323937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6FD8D49" w14:textId="5E9A7CF0" w:rsidR="00C8570A" w:rsidRPr="00323937" w:rsidRDefault="00C8570A" w:rsidP="00EF6AC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23937">
        <w:rPr>
          <w:rFonts w:ascii="Times New Roman" w:hAnsi="Times New Roman" w:cs="Times New Roman"/>
          <w:b/>
          <w:bCs/>
          <w:color w:val="000000"/>
        </w:rPr>
        <w:t>Nettó ………………… Ft. +</w:t>
      </w:r>
      <w:proofErr w:type="gramStart"/>
      <w:r w:rsidRPr="00323937">
        <w:rPr>
          <w:rFonts w:ascii="Times New Roman" w:hAnsi="Times New Roman" w:cs="Times New Roman"/>
          <w:b/>
          <w:bCs/>
          <w:color w:val="000000"/>
        </w:rPr>
        <w:t xml:space="preserve"> ….</w:t>
      </w:r>
      <w:proofErr w:type="gramEnd"/>
      <w:r w:rsidRPr="00323937">
        <w:rPr>
          <w:rFonts w:ascii="Times New Roman" w:hAnsi="Times New Roman" w:cs="Times New Roman"/>
          <w:b/>
          <w:bCs/>
          <w:color w:val="000000"/>
        </w:rPr>
        <w:t>. % Áfa, azaz bruttó ………</w:t>
      </w:r>
      <w:proofErr w:type="gramStart"/>
      <w:r w:rsidRPr="00323937">
        <w:rPr>
          <w:rFonts w:ascii="Times New Roman" w:hAnsi="Times New Roman" w:cs="Times New Roman"/>
          <w:b/>
          <w:bCs/>
          <w:color w:val="000000"/>
        </w:rPr>
        <w:t>…….</w:t>
      </w:r>
      <w:proofErr w:type="gramEnd"/>
      <w:r w:rsidRPr="00323937">
        <w:rPr>
          <w:rFonts w:ascii="Times New Roman" w:hAnsi="Times New Roman" w:cs="Times New Roman"/>
          <w:b/>
          <w:bCs/>
          <w:color w:val="000000"/>
        </w:rPr>
        <w:t>. Ft.</w:t>
      </w:r>
    </w:p>
    <w:p w14:paraId="4F3C7D29" w14:textId="77777777" w:rsidR="00C8570A" w:rsidRPr="0024698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582209E0" w14:textId="207C54E4" w:rsidR="00C8570A" w:rsidRPr="0024698A" w:rsidRDefault="00C8570A" w:rsidP="00C8570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 xml:space="preserve">A tartalékkeret kizárólag az építési beruházás teljesítéshez, a rendeltetésszerű és biztonságos használathoz szükséges munkák ellenértékének elszámolására használható fel. A tartalékkeret a szerződés teljesítése során szükségessé váló pótmunkákkal kapcsolatban szerződésmódosítás és új közbeszerzési eljárás nélkül használható fel, a szerződés </w:t>
      </w:r>
      <w:r w:rsidR="0038074F" w:rsidRPr="0024698A">
        <w:rPr>
          <w:rFonts w:ascii="Times New Roman" w:hAnsi="Times New Roman" w:cs="Times New Roman"/>
          <w:color w:val="000000"/>
        </w:rPr>
        <w:t>II.4.</w:t>
      </w:r>
      <w:r w:rsidRPr="0024698A">
        <w:rPr>
          <w:rFonts w:ascii="Times New Roman" w:hAnsi="Times New Roman" w:cs="Times New Roman"/>
          <w:color w:val="000000"/>
        </w:rPr>
        <w:t xml:space="preserve"> pontjában foglaltaknak megfelelően.</w:t>
      </w:r>
    </w:p>
    <w:p w14:paraId="2F933582" w14:textId="77777777" w:rsidR="00C8570A" w:rsidRPr="0024698A" w:rsidRDefault="00C8570A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4466EF41" w:rsidR="0074532F" w:rsidRPr="0024698A" w:rsidRDefault="00CD28F8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  <w:b/>
          <w:bCs/>
        </w:rPr>
        <w:t>Az Építési Munkák nem építési hatósági engedélykötelesek, ezért az Áfa fizetés tekintetében a 2007. évi CXXVII. törvény 142. § (1) bekezdés b) pontja nem alkalmazandó, tehát nincs fordított Áfa fizetési kötelezettség.</w:t>
      </w:r>
      <w:r w:rsidR="00033037" w:rsidRPr="0024698A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E6DDF2F" w14:textId="77777777" w:rsidR="00EF41FF" w:rsidRPr="0024698A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24698A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b/>
          <w:bCs/>
        </w:rPr>
        <w:t xml:space="preserve">A </w:t>
      </w:r>
      <w:r w:rsidR="00765E77" w:rsidRPr="0024698A">
        <w:rPr>
          <w:rFonts w:ascii="Times New Roman" w:hAnsi="Times New Roman" w:cs="Times New Roman"/>
          <w:b/>
          <w:bCs/>
        </w:rPr>
        <w:t>K</w:t>
      </w:r>
      <w:r w:rsidRPr="0024698A">
        <w:rPr>
          <w:rFonts w:ascii="Times New Roman" w:hAnsi="Times New Roman" w:cs="Times New Roman"/>
          <w:b/>
          <w:bCs/>
        </w:rPr>
        <w:t xml:space="preserve">ivitelezői </w:t>
      </w:r>
      <w:r w:rsidR="00765E77" w:rsidRPr="0024698A">
        <w:rPr>
          <w:rFonts w:ascii="Times New Roman" w:hAnsi="Times New Roman" w:cs="Times New Roman"/>
          <w:b/>
          <w:bCs/>
        </w:rPr>
        <w:t>D</w:t>
      </w:r>
      <w:r w:rsidRPr="0024698A">
        <w:rPr>
          <w:rFonts w:ascii="Times New Roman" w:hAnsi="Times New Roman" w:cs="Times New Roman"/>
          <w:b/>
          <w:bCs/>
        </w:rPr>
        <w:t>íj átalánydíj</w:t>
      </w:r>
      <w:r w:rsidRPr="0024698A">
        <w:rPr>
          <w:rFonts w:ascii="Times New Roman" w:hAnsi="Times New Roman" w:cs="Times New Roman"/>
        </w:rPr>
        <w:t xml:space="preserve">, mely fedezetet kell, hogy nyújtson </w:t>
      </w:r>
      <w:r w:rsidR="00765E77" w:rsidRPr="0024698A">
        <w:rPr>
          <w:rFonts w:ascii="Times New Roman" w:hAnsi="Times New Roman" w:cs="Times New Roman"/>
        </w:rPr>
        <w:t xml:space="preserve">az Építési Munkák </w:t>
      </w:r>
      <w:r w:rsidRPr="0024698A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4501A899" w14:textId="77777777" w:rsidR="00E36339" w:rsidRPr="0024698A" w:rsidRDefault="00E36339" w:rsidP="00004CA1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</w:rPr>
      </w:pPr>
    </w:p>
    <w:p w14:paraId="6DBA2CF1" w14:textId="63F83B23" w:rsidR="0074532F" w:rsidRPr="0024698A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A5AFA70" w14:textId="77777777" w:rsidR="00C8484B" w:rsidRPr="0024698A" w:rsidRDefault="00C8484B" w:rsidP="00DA7FFB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2F4648EB" w14:textId="77777777" w:rsidR="00C8484B" w:rsidRPr="0024698A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</w:rPr>
        <w:t xml:space="preserve">A szerződés, az elszámolás és kifizetés pénzneme </w:t>
      </w:r>
      <w:r w:rsidRPr="0024698A">
        <w:rPr>
          <w:rFonts w:ascii="Times New Roman" w:hAnsi="Times New Roman" w:cs="Times New Roman"/>
          <w:b/>
          <w:bCs/>
        </w:rPr>
        <w:t>magyar forint (HUF)</w:t>
      </w:r>
      <w:r w:rsidRPr="0024698A">
        <w:rPr>
          <w:rFonts w:ascii="Times New Roman" w:hAnsi="Times New Roman" w:cs="Times New Roman"/>
        </w:rPr>
        <w:t>.</w:t>
      </w:r>
    </w:p>
    <w:p w14:paraId="36683BFC" w14:textId="77777777" w:rsidR="0074532F" w:rsidRPr="0024698A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57D1F981" w14:textId="519C3FDC" w:rsidR="0074532F" w:rsidRPr="00323937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23937">
        <w:rPr>
          <w:rFonts w:ascii="Times New Roman" w:hAnsi="Times New Roman" w:cs="Times New Roman"/>
          <w:color w:val="000000"/>
        </w:rPr>
        <w:lastRenderedPageBreak/>
        <w:t>Megrendelő a Kbt. 135. § (7) bekezdés alapján</w:t>
      </w:r>
      <w:r w:rsidR="00A908E7" w:rsidRPr="00323937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3239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323937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323937">
        <w:rPr>
          <w:rFonts w:ascii="Times New Roman" w:hAnsi="Times New Roman" w:cs="Times New Roman"/>
          <w:b/>
          <w:bCs/>
          <w:color w:val="000000"/>
        </w:rPr>
        <w:t>Kivitelezői Díj</w:t>
      </w:r>
      <w:r w:rsidRPr="003239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A6C6F" w:rsidRPr="00323937">
        <w:rPr>
          <w:rFonts w:ascii="Times New Roman" w:hAnsi="Times New Roman" w:cs="Times New Roman"/>
          <w:b/>
          <w:bCs/>
          <w:color w:val="000000"/>
        </w:rPr>
        <w:t>1</w:t>
      </w:r>
      <w:r w:rsidR="009949CA" w:rsidRPr="00323937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3239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23937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323937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323937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323937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24698A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16EDE70" w14:textId="697107B1" w:rsidR="009F62DA" w:rsidRPr="0024698A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24698A">
        <w:rPr>
          <w:rFonts w:ascii="Times New Roman" w:hAnsi="Times New Roman" w:cs="Times New Roman"/>
          <w:i/>
          <w:color w:val="000000"/>
        </w:rPr>
        <w:t xml:space="preserve">Kivitelező előleget nem igényel/Kivitelező </w:t>
      </w:r>
      <w:r w:rsidR="00AB5B37" w:rsidRPr="0024698A">
        <w:rPr>
          <w:rFonts w:ascii="Times New Roman" w:hAnsi="Times New Roman" w:cs="Times New Roman"/>
          <w:i/>
          <w:color w:val="000000"/>
        </w:rPr>
        <w:t>… %, azaz nettó</w:t>
      </w:r>
      <w:proofErr w:type="gramStart"/>
      <w:r w:rsidR="00AB5B37" w:rsidRPr="0024698A">
        <w:rPr>
          <w:rFonts w:ascii="Times New Roman" w:hAnsi="Times New Roman" w:cs="Times New Roman"/>
          <w:i/>
          <w:color w:val="000000"/>
        </w:rPr>
        <w:t xml:space="preserve"> ….</w:t>
      </w:r>
      <w:proofErr w:type="gramEnd"/>
      <w:r w:rsidR="00AB5B37" w:rsidRPr="0024698A">
        <w:rPr>
          <w:rFonts w:ascii="Times New Roman" w:hAnsi="Times New Roman" w:cs="Times New Roman"/>
          <w:i/>
          <w:color w:val="000000"/>
        </w:rPr>
        <w:t xml:space="preserve">. Ft </w:t>
      </w:r>
      <w:r w:rsidR="001A47F4" w:rsidRPr="0024698A">
        <w:rPr>
          <w:rFonts w:ascii="Times New Roman" w:hAnsi="Times New Roman" w:cs="Times New Roman"/>
          <w:i/>
          <w:color w:val="000000"/>
        </w:rPr>
        <w:t>összegű</w:t>
      </w:r>
      <w:r w:rsidR="00257FCA" w:rsidRPr="0024698A">
        <w:rPr>
          <w:rFonts w:ascii="Times New Roman" w:hAnsi="Times New Roman" w:cs="Times New Roman"/>
          <w:i/>
          <w:color w:val="000000"/>
        </w:rPr>
        <w:t xml:space="preserve"> előleget igény</w:t>
      </w:r>
      <w:r w:rsidR="00AB5B37" w:rsidRPr="0024698A">
        <w:rPr>
          <w:rFonts w:ascii="Times New Roman" w:hAnsi="Times New Roman" w:cs="Times New Roman"/>
          <w:i/>
          <w:color w:val="000000"/>
        </w:rPr>
        <w:t>el.</w:t>
      </w:r>
    </w:p>
    <w:p w14:paraId="55583F89" w14:textId="2E7D9217" w:rsidR="009F62DA" w:rsidRPr="0024698A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/>
          <w:color w:val="000000"/>
        </w:rPr>
      </w:pPr>
      <w:r w:rsidRPr="0024698A">
        <w:rPr>
          <w:rFonts w:ascii="Times New Roman" w:hAnsi="Times New Roman" w:cs="Times New Roman"/>
          <w:i/>
          <w:color w:val="000000"/>
        </w:rPr>
        <w:t xml:space="preserve">Megrendelő </w:t>
      </w:r>
      <w:r w:rsidR="00257FCA" w:rsidRPr="0024698A">
        <w:rPr>
          <w:rFonts w:ascii="Times New Roman" w:hAnsi="Times New Roman" w:cs="Times New Roman"/>
          <w:i/>
          <w:color w:val="000000"/>
        </w:rPr>
        <w:t>a</w:t>
      </w:r>
      <w:r w:rsidR="008E7D29" w:rsidRPr="0024698A">
        <w:rPr>
          <w:rFonts w:ascii="Times New Roman" w:hAnsi="Times New Roman" w:cs="Times New Roman"/>
          <w:i/>
          <w:color w:val="000000"/>
        </w:rPr>
        <w:t xml:space="preserve">z előleget </w:t>
      </w:r>
      <w:r w:rsidR="00252181" w:rsidRPr="0024698A">
        <w:rPr>
          <w:rFonts w:ascii="Times New Roman" w:hAnsi="Times New Roman" w:cs="Times New Roman"/>
          <w:i/>
          <w:color w:val="000000"/>
        </w:rPr>
        <w:t xml:space="preserve">a </w:t>
      </w:r>
      <w:r w:rsidRPr="0024698A">
        <w:rPr>
          <w:rFonts w:ascii="Times New Roman" w:hAnsi="Times New Roman" w:cs="Times New Roman"/>
          <w:i/>
          <w:color w:val="000000"/>
        </w:rPr>
        <w:t xml:space="preserve">Kivitelező által </w:t>
      </w:r>
      <w:r w:rsidR="008E7D29" w:rsidRPr="0024698A">
        <w:rPr>
          <w:rFonts w:ascii="Times New Roman" w:hAnsi="Times New Roman" w:cs="Times New Roman"/>
          <w:i/>
          <w:color w:val="000000"/>
        </w:rPr>
        <w:t>kiállított előlegbekérő</w:t>
      </w:r>
      <w:r w:rsidR="00E76A23" w:rsidRPr="0024698A">
        <w:rPr>
          <w:rFonts w:ascii="Times New Roman" w:hAnsi="Times New Roman" w:cs="Times New Roman"/>
          <w:i/>
          <w:color w:val="000000"/>
        </w:rPr>
        <w:t xml:space="preserve">, valamint </w:t>
      </w:r>
      <w:r w:rsidRPr="0024698A">
        <w:rPr>
          <w:rFonts w:ascii="Times New Roman" w:hAnsi="Times New Roman" w:cs="Times New Roman"/>
          <w:i/>
          <w:color w:val="000000"/>
        </w:rPr>
        <w:t>kibocsátott előlegszámla ellenében</w:t>
      </w:r>
      <w:r w:rsidR="00257FCA" w:rsidRPr="0024698A">
        <w:rPr>
          <w:rFonts w:ascii="Times New Roman" w:hAnsi="Times New Roman" w:cs="Times New Roman"/>
          <w:i/>
          <w:color w:val="000000"/>
        </w:rPr>
        <w:t xml:space="preserve"> a fentiek szerint </w:t>
      </w:r>
      <w:r w:rsidR="00252181" w:rsidRPr="0024698A">
        <w:rPr>
          <w:rFonts w:ascii="Times New Roman" w:hAnsi="Times New Roman" w:cs="Times New Roman"/>
          <w:i/>
          <w:color w:val="000000"/>
        </w:rPr>
        <w:t>összegben</w:t>
      </w:r>
      <w:r w:rsidR="00257FCA" w:rsidRPr="0024698A">
        <w:rPr>
          <w:rFonts w:ascii="Times New Roman" w:hAnsi="Times New Roman" w:cs="Times New Roman"/>
          <w:i/>
          <w:color w:val="000000"/>
        </w:rPr>
        <w:t xml:space="preserve"> biztosítja</w:t>
      </w:r>
      <w:r w:rsidRPr="0024698A">
        <w:rPr>
          <w:rFonts w:ascii="Times New Roman" w:hAnsi="Times New Roman" w:cs="Times New Roman"/>
          <w:i/>
          <w:color w:val="000000"/>
        </w:rPr>
        <w:t xml:space="preserve">. </w:t>
      </w:r>
    </w:p>
    <w:p w14:paraId="358A443C" w14:textId="77777777" w:rsidR="009F62DA" w:rsidRPr="0024698A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5B2D5CDD" w:rsidR="009F62DA" w:rsidRPr="00323937" w:rsidRDefault="009F62DA" w:rsidP="00B35334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1" w:name="_Hlk50471390"/>
      <w:r w:rsidRPr="0024698A">
        <w:rPr>
          <w:rFonts w:ascii="Times New Roman" w:hAnsi="Times New Roman" w:cs="Times New Roman"/>
          <w:color w:val="000000"/>
        </w:rPr>
        <w:t xml:space="preserve">az építési munkaterület </w:t>
      </w:r>
      <w:r w:rsidRPr="00323937">
        <w:rPr>
          <w:rFonts w:ascii="Times New Roman" w:hAnsi="Times New Roman" w:cs="Times New Roman"/>
          <w:color w:val="000000"/>
        </w:rPr>
        <w:t xml:space="preserve">átadását követő </w:t>
      </w:r>
      <w:bookmarkEnd w:id="1"/>
      <w:r w:rsidRPr="00323937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2" w:name="_Hlk532289600"/>
      <w:r w:rsidR="00B35334" w:rsidRPr="00323937">
        <w:rPr>
          <w:rFonts w:ascii="Times New Roman" w:hAnsi="Times New Roman" w:cs="Times New Roman"/>
          <w:color w:val="000000"/>
        </w:rPr>
        <w:t>Az előleg a részszámlából és végszámlából kerül elszámolásra úgy, hogy a számlák összege a kifizetett előleg fele-fele összegével csökkentésre kerül.</w:t>
      </w:r>
    </w:p>
    <w:bookmarkEnd w:id="2"/>
    <w:p w14:paraId="090F85E9" w14:textId="77777777" w:rsidR="009F62DA" w:rsidRPr="00323937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08A1B449" w:rsidR="009F62DA" w:rsidRPr="00323937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3" w:name="_Hlk532289371"/>
      <w:r w:rsidRPr="00323937">
        <w:rPr>
          <w:rFonts w:ascii="Times New Roman" w:hAnsi="Times New Roman" w:cs="Times New Roman"/>
        </w:rPr>
        <w:t>Kivitelező (amennyiben igényel előleget)</w:t>
      </w:r>
      <w:r w:rsidR="00A908E7" w:rsidRPr="00323937">
        <w:rPr>
          <w:rFonts w:ascii="Times New Roman" w:hAnsi="Times New Roman" w:cs="Times New Roman"/>
          <w:b/>
          <w:bCs/>
        </w:rPr>
        <w:t xml:space="preserve"> </w:t>
      </w:r>
      <w:r w:rsidRPr="00323937">
        <w:rPr>
          <w:rFonts w:ascii="Times New Roman" w:hAnsi="Times New Roman" w:cs="Times New Roman"/>
          <w:b/>
          <w:bCs/>
        </w:rPr>
        <w:t xml:space="preserve">1 </w:t>
      </w:r>
      <w:r w:rsidR="00DA6C6F" w:rsidRPr="00323937">
        <w:rPr>
          <w:rFonts w:ascii="Times New Roman" w:hAnsi="Times New Roman" w:cs="Times New Roman"/>
          <w:b/>
          <w:bCs/>
        </w:rPr>
        <w:t xml:space="preserve">(egy) </w:t>
      </w:r>
      <w:r w:rsidRPr="00323937">
        <w:rPr>
          <w:rFonts w:ascii="Times New Roman" w:hAnsi="Times New Roman" w:cs="Times New Roman"/>
          <w:b/>
          <w:bCs/>
        </w:rPr>
        <w:t>előlegszámla</w:t>
      </w:r>
      <w:r w:rsidR="009949CA" w:rsidRPr="00323937">
        <w:rPr>
          <w:rFonts w:ascii="Times New Roman" w:hAnsi="Times New Roman" w:cs="Times New Roman"/>
          <w:b/>
          <w:bCs/>
        </w:rPr>
        <w:t>,</w:t>
      </w:r>
      <w:r w:rsidR="00E76A23" w:rsidRPr="00323937">
        <w:rPr>
          <w:rFonts w:ascii="Times New Roman" w:hAnsi="Times New Roman" w:cs="Times New Roman"/>
          <w:b/>
          <w:bCs/>
        </w:rPr>
        <w:t xml:space="preserve"> </w:t>
      </w:r>
      <w:r w:rsidR="00B35334" w:rsidRPr="00323937">
        <w:rPr>
          <w:rFonts w:ascii="Times New Roman" w:hAnsi="Times New Roman" w:cs="Times New Roman"/>
          <w:b/>
          <w:bCs/>
        </w:rPr>
        <w:t>1</w:t>
      </w:r>
      <w:r w:rsidR="00E76A23" w:rsidRPr="00323937">
        <w:rPr>
          <w:rFonts w:ascii="Times New Roman" w:hAnsi="Times New Roman" w:cs="Times New Roman"/>
          <w:b/>
          <w:bCs/>
        </w:rPr>
        <w:t xml:space="preserve"> </w:t>
      </w:r>
      <w:r w:rsidR="00DA6C6F" w:rsidRPr="00323937">
        <w:rPr>
          <w:rFonts w:ascii="Times New Roman" w:hAnsi="Times New Roman" w:cs="Times New Roman"/>
          <w:b/>
          <w:bCs/>
        </w:rPr>
        <w:t>(</w:t>
      </w:r>
      <w:r w:rsidR="00F3788D" w:rsidRPr="00323937">
        <w:rPr>
          <w:rFonts w:ascii="Times New Roman" w:hAnsi="Times New Roman" w:cs="Times New Roman"/>
          <w:b/>
          <w:bCs/>
        </w:rPr>
        <w:t>egy</w:t>
      </w:r>
      <w:r w:rsidR="00DA6C6F" w:rsidRPr="00323937">
        <w:rPr>
          <w:rFonts w:ascii="Times New Roman" w:hAnsi="Times New Roman" w:cs="Times New Roman"/>
          <w:b/>
          <w:bCs/>
        </w:rPr>
        <w:t>)</w:t>
      </w:r>
      <w:r w:rsidR="00E76A23" w:rsidRPr="00323937">
        <w:rPr>
          <w:rFonts w:ascii="Times New Roman" w:hAnsi="Times New Roman" w:cs="Times New Roman"/>
          <w:b/>
          <w:bCs/>
        </w:rPr>
        <w:t xml:space="preserve"> részszámla,</w:t>
      </w:r>
      <w:r w:rsidR="009949CA" w:rsidRPr="00323937">
        <w:rPr>
          <w:rFonts w:ascii="Times New Roman" w:hAnsi="Times New Roman" w:cs="Times New Roman"/>
          <w:b/>
          <w:bCs/>
        </w:rPr>
        <w:t xml:space="preserve"> </w:t>
      </w:r>
      <w:r w:rsidR="00A908E7" w:rsidRPr="00323937">
        <w:rPr>
          <w:rFonts w:ascii="Times New Roman" w:hAnsi="Times New Roman" w:cs="Times New Roman"/>
          <w:b/>
          <w:bCs/>
        </w:rPr>
        <w:t xml:space="preserve">valamint </w:t>
      </w:r>
      <w:r w:rsidRPr="00323937">
        <w:rPr>
          <w:rFonts w:ascii="Times New Roman" w:hAnsi="Times New Roman" w:cs="Times New Roman"/>
          <w:b/>
          <w:bCs/>
        </w:rPr>
        <w:t xml:space="preserve">1 </w:t>
      </w:r>
      <w:r w:rsidR="00DA6C6F" w:rsidRPr="00323937">
        <w:rPr>
          <w:rFonts w:ascii="Times New Roman" w:hAnsi="Times New Roman" w:cs="Times New Roman"/>
          <w:b/>
          <w:bCs/>
        </w:rPr>
        <w:t>(egy)</w:t>
      </w:r>
      <w:r w:rsidR="00A908E7" w:rsidRPr="00323937">
        <w:rPr>
          <w:rFonts w:ascii="Times New Roman" w:hAnsi="Times New Roman" w:cs="Times New Roman"/>
          <w:b/>
          <w:bCs/>
        </w:rPr>
        <w:t xml:space="preserve"> </w:t>
      </w:r>
      <w:r w:rsidRPr="00323937">
        <w:rPr>
          <w:rFonts w:ascii="Times New Roman" w:hAnsi="Times New Roman" w:cs="Times New Roman"/>
          <w:b/>
          <w:bCs/>
        </w:rPr>
        <w:t>végszámla benyújtására jogosult</w:t>
      </w:r>
      <w:r w:rsidRPr="00323937">
        <w:rPr>
          <w:rFonts w:ascii="Times New Roman" w:hAnsi="Times New Roman" w:cs="Times New Roman"/>
        </w:rPr>
        <w:t xml:space="preserve"> </w:t>
      </w:r>
      <w:bookmarkEnd w:id="3"/>
      <w:r w:rsidRPr="00323937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323937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4CC8BAE5" w14:textId="05C4A225" w:rsidR="009F62DA" w:rsidRPr="00323937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323937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323937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323937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323937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323937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323937">
        <w:rPr>
          <w:rFonts w:ascii="Times New Roman" w:hAnsi="Times New Roman" w:cs="Times New Roman"/>
          <w:b/>
          <w:bCs/>
          <w:color w:val="000000"/>
        </w:rPr>
        <w:t>5</w:t>
      </w:r>
      <w:r w:rsidRPr="00323937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323937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323937">
        <w:rPr>
          <w:rFonts w:ascii="Times New Roman" w:hAnsi="Times New Roman" w:cs="Times New Roman"/>
          <w:b/>
          <w:bCs/>
          <w:color w:val="000000"/>
        </w:rPr>
        <w:t>az előlegszámlát</w:t>
      </w:r>
      <w:r w:rsidR="00624346" w:rsidRPr="00323937">
        <w:rPr>
          <w:rFonts w:ascii="Times New Roman" w:hAnsi="Times New Roman" w:cs="Times New Roman"/>
          <w:b/>
          <w:bCs/>
          <w:color w:val="000000"/>
        </w:rPr>
        <w:t>.</w:t>
      </w:r>
    </w:p>
    <w:p w14:paraId="17CDCFF4" w14:textId="77777777" w:rsidR="00E76A23" w:rsidRPr="00323937" w:rsidRDefault="00E76A23" w:rsidP="00E76A23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01DD6FE8" w14:textId="315ED101" w:rsidR="00106BF9" w:rsidRPr="00323937" w:rsidRDefault="00E76A23" w:rsidP="00106BF9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323937">
        <w:rPr>
          <w:rFonts w:ascii="Times New Roman" w:hAnsi="Times New Roman" w:cs="Times New Roman"/>
          <w:b/>
          <w:bCs/>
          <w:color w:val="000000"/>
        </w:rPr>
        <w:t>a</w:t>
      </w:r>
      <w:r w:rsidR="00DA6C6F" w:rsidRPr="003239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23937">
        <w:rPr>
          <w:rFonts w:ascii="Times New Roman" w:hAnsi="Times New Roman" w:cs="Times New Roman"/>
          <w:b/>
          <w:bCs/>
          <w:color w:val="000000"/>
        </w:rPr>
        <w:t xml:space="preserve">részszámla </w:t>
      </w:r>
      <w:bookmarkStart w:id="4" w:name="_Hlk53040771"/>
      <w:r w:rsidR="004814CD" w:rsidRPr="00323937">
        <w:rPr>
          <w:rFonts w:ascii="Times New Roman" w:hAnsi="Times New Roman" w:cs="Times New Roman"/>
          <w:color w:val="000000"/>
        </w:rPr>
        <w:t>a</w:t>
      </w:r>
      <w:r w:rsidR="007C01C5" w:rsidRPr="00323937">
        <w:rPr>
          <w:rFonts w:ascii="Times New Roman" w:hAnsi="Times New Roman" w:cs="Times New Roman"/>
          <w:color w:val="000000"/>
        </w:rPr>
        <w:t>z</w:t>
      </w:r>
      <w:r w:rsidR="00DA6C6F" w:rsidRPr="00323937">
        <w:rPr>
          <w:rFonts w:ascii="Times New Roman" w:hAnsi="Times New Roman" w:cs="Times New Roman"/>
          <w:color w:val="000000"/>
        </w:rPr>
        <w:t xml:space="preserve"> ingatlanhoz </w:t>
      </w:r>
      <w:r w:rsidR="004814CD" w:rsidRPr="00323937">
        <w:rPr>
          <w:rFonts w:ascii="Times New Roman" w:hAnsi="Times New Roman" w:cs="Times New Roman"/>
          <w:color w:val="000000"/>
        </w:rPr>
        <w:t xml:space="preserve">tartozó </w:t>
      </w:r>
      <w:r w:rsidR="000E7744" w:rsidRPr="00323937">
        <w:rPr>
          <w:rFonts w:ascii="Times New Roman" w:hAnsi="Times New Roman" w:cs="Times New Roman"/>
          <w:color w:val="000000"/>
        </w:rPr>
        <w:t xml:space="preserve">teljes </w:t>
      </w:r>
      <w:r w:rsidR="004814CD" w:rsidRPr="00323937">
        <w:rPr>
          <w:rFonts w:ascii="Times New Roman" w:hAnsi="Times New Roman" w:cs="Times New Roman"/>
          <w:color w:val="000000"/>
        </w:rPr>
        <w:t xml:space="preserve">műszaki tartalom </w:t>
      </w:r>
      <w:bookmarkEnd w:id="4"/>
      <w:r w:rsidR="00B35334" w:rsidRPr="00323937">
        <w:rPr>
          <w:rFonts w:ascii="Times New Roman" w:hAnsi="Times New Roman" w:cs="Times New Roman"/>
          <w:color w:val="000000"/>
        </w:rPr>
        <w:t xml:space="preserve">50 </w:t>
      </w:r>
      <w:r w:rsidR="004814CD" w:rsidRPr="00323937">
        <w:rPr>
          <w:rFonts w:ascii="Times New Roman" w:hAnsi="Times New Roman" w:cs="Times New Roman"/>
          <w:color w:val="000000"/>
        </w:rPr>
        <w:t>%-</w:t>
      </w:r>
      <w:r w:rsidR="00624346" w:rsidRPr="00323937">
        <w:rPr>
          <w:rFonts w:ascii="Times New Roman" w:hAnsi="Times New Roman" w:cs="Times New Roman"/>
          <w:color w:val="000000"/>
        </w:rPr>
        <w:t>á</w:t>
      </w:r>
      <w:r w:rsidR="004814CD" w:rsidRPr="00323937">
        <w:rPr>
          <w:rFonts w:ascii="Times New Roman" w:hAnsi="Times New Roman" w:cs="Times New Roman"/>
          <w:color w:val="000000"/>
        </w:rPr>
        <w:t>t elérő teljesítésének a műszaki ellenőr által történt igazolása alapján és a Megrendelő által aláírt teljesítésigazolás kiadását követően</w:t>
      </w:r>
      <w:r w:rsidR="003077E2" w:rsidRPr="00323937">
        <w:rPr>
          <w:rFonts w:ascii="Times New Roman" w:hAnsi="Times New Roman" w:cs="Times New Roman"/>
          <w:color w:val="000000"/>
        </w:rPr>
        <w:t xml:space="preserve"> </w:t>
      </w:r>
      <w:r w:rsidRPr="00323937">
        <w:rPr>
          <w:rFonts w:ascii="Times New Roman" w:hAnsi="Times New Roman" w:cs="Times New Roman"/>
          <w:color w:val="000000"/>
        </w:rPr>
        <w:t>állítható ki</w:t>
      </w:r>
      <w:r w:rsidR="00B91BF5" w:rsidRPr="00323937">
        <w:rPr>
          <w:rFonts w:ascii="Times New Roman" w:hAnsi="Times New Roman" w:cs="Times New Roman"/>
          <w:color w:val="000000"/>
        </w:rPr>
        <w:t xml:space="preserve">. </w:t>
      </w:r>
      <w:r w:rsidR="00B91BF5" w:rsidRPr="00323937">
        <w:rPr>
          <w:rFonts w:ascii="Times New Roman" w:hAnsi="Times New Roman" w:cs="Times New Roman"/>
          <w:b/>
          <w:bCs/>
          <w:color w:val="000000"/>
        </w:rPr>
        <w:t>A részszámla</w:t>
      </w:r>
      <w:r w:rsidRPr="00323937">
        <w:rPr>
          <w:rFonts w:ascii="Times New Roman" w:hAnsi="Times New Roman" w:cs="Times New Roman"/>
          <w:b/>
          <w:bCs/>
          <w:color w:val="000000"/>
        </w:rPr>
        <w:t xml:space="preserve"> mértéke a nettó </w:t>
      </w:r>
      <w:r w:rsidR="002A483B" w:rsidRPr="00323937">
        <w:rPr>
          <w:rFonts w:ascii="Times New Roman" w:hAnsi="Times New Roman" w:cs="Times New Roman"/>
          <w:b/>
          <w:bCs/>
          <w:color w:val="000000"/>
        </w:rPr>
        <w:t>kivitelezés</w:t>
      </w:r>
      <w:r w:rsidRPr="00323937">
        <w:rPr>
          <w:rFonts w:ascii="Times New Roman" w:hAnsi="Times New Roman" w:cs="Times New Roman"/>
          <w:b/>
          <w:bCs/>
          <w:color w:val="000000"/>
        </w:rPr>
        <w:t xml:space="preserve">i díj </w:t>
      </w:r>
      <w:r w:rsidR="00B35334" w:rsidRPr="00323937">
        <w:rPr>
          <w:rFonts w:ascii="Times New Roman" w:hAnsi="Times New Roman" w:cs="Times New Roman"/>
          <w:b/>
          <w:bCs/>
          <w:color w:val="000000"/>
        </w:rPr>
        <w:t xml:space="preserve">50 </w:t>
      </w:r>
      <w:r w:rsidRPr="00323937">
        <w:rPr>
          <w:rFonts w:ascii="Times New Roman" w:hAnsi="Times New Roman" w:cs="Times New Roman"/>
          <w:b/>
          <w:bCs/>
          <w:color w:val="000000"/>
        </w:rPr>
        <w:t>%-</w:t>
      </w:r>
      <w:r w:rsidR="00E51AAA" w:rsidRPr="00323937">
        <w:rPr>
          <w:rFonts w:ascii="Times New Roman" w:hAnsi="Times New Roman" w:cs="Times New Roman"/>
          <w:b/>
          <w:bCs/>
          <w:color w:val="000000"/>
        </w:rPr>
        <w:t>a</w:t>
      </w:r>
      <w:r w:rsidR="00B35334" w:rsidRPr="00323937">
        <w:rPr>
          <w:rFonts w:ascii="Times New Roman" w:hAnsi="Times New Roman" w:cs="Times New Roman"/>
          <w:b/>
          <w:bCs/>
          <w:color w:val="000000"/>
        </w:rPr>
        <w:t xml:space="preserve"> (előleg igénybevétele esetén csökkentve az előleg összegének 50 %-</w:t>
      </w:r>
      <w:proofErr w:type="spellStart"/>
      <w:r w:rsidR="00B35334" w:rsidRPr="00323937">
        <w:rPr>
          <w:rFonts w:ascii="Times New Roman" w:hAnsi="Times New Roman" w:cs="Times New Roman"/>
          <w:b/>
          <w:bCs/>
          <w:color w:val="000000"/>
        </w:rPr>
        <w:t>ával</w:t>
      </w:r>
      <w:proofErr w:type="spellEnd"/>
      <w:r w:rsidR="00B35334" w:rsidRPr="00323937">
        <w:rPr>
          <w:rFonts w:ascii="Times New Roman" w:hAnsi="Times New Roman" w:cs="Times New Roman"/>
          <w:b/>
          <w:bCs/>
          <w:color w:val="000000"/>
        </w:rPr>
        <w:t>).</w:t>
      </w:r>
    </w:p>
    <w:p w14:paraId="2F993E2C" w14:textId="77777777" w:rsidR="00624346" w:rsidRPr="00323937" w:rsidRDefault="00624346" w:rsidP="00106BF9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72F1B4B8" w:rsidR="00C26652" w:rsidRPr="00323937" w:rsidRDefault="009F62DA" w:rsidP="006B3B38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323937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3239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323937">
        <w:rPr>
          <w:rFonts w:ascii="Times New Roman" w:hAnsi="Times New Roman" w:cs="Times New Roman"/>
          <w:b/>
          <w:bCs/>
          <w:color w:val="000000"/>
        </w:rPr>
        <w:t>végsz</w:t>
      </w:r>
      <w:r w:rsidRPr="00323937">
        <w:rPr>
          <w:rFonts w:ascii="Times New Roman" w:hAnsi="Times New Roman" w:cs="Times New Roman"/>
          <w:b/>
          <w:bCs/>
          <w:color w:val="000000"/>
        </w:rPr>
        <w:t>ámla</w:t>
      </w:r>
      <w:r w:rsidRPr="00323937">
        <w:rPr>
          <w:rFonts w:ascii="Times New Roman" w:hAnsi="Times New Roman" w:cs="Times New Roman"/>
          <w:color w:val="000000"/>
        </w:rPr>
        <w:t xml:space="preserve"> </w:t>
      </w:r>
      <w:bookmarkStart w:id="5" w:name="_Hlk53041022"/>
      <w:r w:rsidR="000E7744" w:rsidRPr="00323937">
        <w:rPr>
          <w:rFonts w:ascii="Times New Roman" w:hAnsi="Times New Roman" w:cs="Times New Roman"/>
          <w:color w:val="000000"/>
        </w:rPr>
        <w:t>a</w:t>
      </w:r>
      <w:r w:rsidR="007C01C5" w:rsidRPr="00323937">
        <w:rPr>
          <w:rFonts w:ascii="Times New Roman" w:hAnsi="Times New Roman" w:cs="Times New Roman"/>
          <w:color w:val="000000"/>
        </w:rPr>
        <w:t>z</w:t>
      </w:r>
      <w:r w:rsidR="000E7744" w:rsidRPr="00323937">
        <w:rPr>
          <w:rFonts w:ascii="Times New Roman" w:hAnsi="Times New Roman" w:cs="Times New Roman"/>
          <w:color w:val="000000"/>
        </w:rPr>
        <w:t xml:space="preserve"> ingatlanhoz tartozó teljes műszaki tartalom </w:t>
      </w:r>
      <w:bookmarkEnd w:id="5"/>
      <w:r w:rsidR="004814CD" w:rsidRPr="00323937">
        <w:rPr>
          <w:rFonts w:ascii="Times New Roman" w:hAnsi="Times New Roman" w:cs="Times New Roman"/>
          <w:color w:val="000000"/>
        </w:rPr>
        <w:t xml:space="preserve">100%-os </w:t>
      </w:r>
      <w:r w:rsidR="00960F0E" w:rsidRPr="00323937">
        <w:rPr>
          <w:rFonts w:ascii="Times New Roman" w:hAnsi="Times New Roman" w:cs="Times New Roman"/>
          <w:color w:val="000000"/>
        </w:rPr>
        <w:t>megvalósítás</w:t>
      </w:r>
      <w:r w:rsidR="004814CD" w:rsidRPr="00323937">
        <w:rPr>
          <w:rFonts w:ascii="Times New Roman" w:hAnsi="Times New Roman" w:cs="Times New Roman"/>
          <w:color w:val="000000"/>
        </w:rPr>
        <w:t>a</w:t>
      </w:r>
      <w:r w:rsidR="00960F0E" w:rsidRPr="00323937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323937">
        <w:rPr>
          <w:rFonts w:ascii="Times New Roman" w:hAnsi="Times New Roman" w:cs="Times New Roman"/>
          <w:color w:val="000000"/>
        </w:rPr>
        <w:t>a után,</w:t>
      </w:r>
      <w:r w:rsidR="00960F0E" w:rsidRPr="00323937">
        <w:rPr>
          <w:rFonts w:ascii="Times New Roman" w:hAnsi="Times New Roman" w:cs="Times New Roman"/>
          <w:color w:val="000000"/>
        </w:rPr>
        <w:t xml:space="preserve"> </w:t>
      </w:r>
      <w:r w:rsidR="004814CD" w:rsidRPr="00323937">
        <w:rPr>
          <w:rFonts w:ascii="Times New Roman" w:hAnsi="Times New Roman" w:cs="Times New Roman"/>
          <w:color w:val="000000"/>
        </w:rPr>
        <w:t xml:space="preserve">a </w:t>
      </w:r>
      <w:r w:rsidR="00252181" w:rsidRPr="00323937">
        <w:rPr>
          <w:rFonts w:ascii="Times New Roman" w:hAnsi="Times New Roman" w:cs="Times New Roman"/>
          <w:color w:val="000000"/>
        </w:rPr>
        <w:t xml:space="preserve">teljesítés </w:t>
      </w:r>
      <w:r w:rsidR="004814CD" w:rsidRPr="00323937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323937">
        <w:rPr>
          <w:rFonts w:ascii="Times New Roman" w:hAnsi="Times New Roman" w:cs="Times New Roman"/>
          <w:color w:val="000000"/>
        </w:rPr>
        <w:t>át</w:t>
      </w:r>
      <w:r w:rsidR="004814CD" w:rsidRPr="00323937">
        <w:rPr>
          <w:rFonts w:ascii="Times New Roman" w:hAnsi="Times New Roman" w:cs="Times New Roman"/>
          <w:color w:val="000000"/>
        </w:rPr>
        <w:t xml:space="preserve"> </w:t>
      </w:r>
      <w:r w:rsidR="00252181" w:rsidRPr="00323937">
        <w:rPr>
          <w:rFonts w:ascii="Times New Roman" w:hAnsi="Times New Roman" w:cs="Times New Roman"/>
          <w:color w:val="000000"/>
        </w:rPr>
        <w:t>és a</w:t>
      </w:r>
      <w:r w:rsidR="004814CD" w:rsidRPr="00323937">
        <w:rPr>
          <w:rFonts w:ascii="Times New Roman" w:hAnsi="Times New Roman" w:cs="Times New Roman"/>
          <w:color w:val="000000"/>
        </w:rPr>
        <w:t xml:space="preserve"> </w:t>
      </w:r>
      <w:r w:rsidR="00960F0E" w:rsidRPr="00323937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323937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E51AAA" w:rsidRPr="00323937">
        <w:rPr>
          <w:rFonts w:ascii="Times New Roman" w:hAnsi="Times New Roman" w:cs="Times New Roman"/>
          <w:b/>
          <w:bCs/>
          <w:color w:val="000000"/>
        </w:rPr>
        <w:t>fennmaradó összegének erejéig</w:t>
      </w:r>
      <w:r w:rsidR="00B35334" w:rsidRPr="00323937">
        <w:rPr>
          <w:rFonts w:ascii="Times New Roman" w:hAnsi="Times New Roman" w:cs="Times New Roman"/>
          <w:b/>
          <w:bCs/>
          <w:color w:val="000000"/>
        </w:rPr>
        <w:t xml:space="preserve"> (előleg igénybevétele esetén csökkentve az előleg összegének 50 %-</w:t>
      </w:r>
      <w:proofErr w:type="spellStart"/>
      <w:r w:rsidR="00B35334" w:rsidRPr="00323937">
        <w:rPr>
          <w:rFonts w:ascii="Times New Roman" w:hAnsi="Times New Roman" w:cs="Times New Roman"/>
          <w:b/>
          <w:bCs/>
          <w:color w:val="000000"/>
        </w:rPr>
        <w:t>ával</w:t>
      </w:r>
      <w:proofErr w:type="spellEnd"/>
      <w:r w:rsidR="00B35334" w:rsidRPr="00323937">
        <w:rPr>
          <w:rFonts w:ascii="Times New Roman" w:hAnsi="Times New Roman" w:cs="Times New Roman"/>
          <w:b/>
          <w:bCs/>
          <w:color w:val="000000"/>
        </w:rPr>
        <w:t>).</w:t>
      </w:r>
      <w:r w:rsidR="000E7744" w:rsidRPr="00323937">
        <w:rPr>
          <w:rFonts w:ascii="Times New Roman" w:hAnsi="Times New Roman" w:cs="Times New Roman"/>
          <w:color w:val="000000"/>
        </w:rPr>
        <w:t xml:space="preserve"> Felek egyezően rögzítik, hogy a</w:t>
      </w:r>
      <w:r w:rsidR="007C01C5" w:rsidRPr="00323937">
        <w:rPr>
          <w:rFonts w:ascii="Times New Roman" w:hAnsi="Times New Roman" w:cs="Times New Roman"/>
          <w:color w:val="000000"/>
        </w:rPr>
        <w:t>z</w:t>
      </w:r>
      <w:r w:rsidR="000E7744" w:rsidRPr="00323937">
        <w:rPr>
          <w:rFonts w:ascii="Times New Roman" w:hAnsi="Times New Roman" w:cs="Times New Roman"/>
          <w:color w:val="000000"/>
        </w:rPr>
        <w:t xml:space="preserve"> ingatlanon elvégzésre kerülő teljes műszaki tartalom kivitelezését a teljesítést alátámasztó dokumentációk, </w:t>
      </w:r>
      <w:r w:rsidR="000E7744" w:rsidRPr="00323937">
        <w:rPr>
          <w:rFonts w:ascii="Times New Roman" w:hAnsi="Times New Roman" w:cs="Times New Roman"/>
          <w:b/>
          <w:bCs/>
          <w:color w:val="000000"/>
        </w:rPr>
        <w:t>különösen a kivitelezői megfelelőségi- és a műszaki ellenőri nyilatkozatok</w:t>
      </w:r>
      <w:r w:rsidR="005900CB" w:rsidRPr="003239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E7744" w:rsidRPr="00323937">
        <w:rPr>
          <w:rFonts w:ascii="Times New Roman" w:hAnsi="Times New Roman" w:cs="Times New Roman"/>
          <w:b/>
          <w:bCs/>
          <w:color w:val="000000"/>
        </w:rPr>
        <w:t>megléte</w:t>
      </w:r>
      <w:r w:rsidR="000E7744" w:rsidRPr="00323937">
        <w:rPr>
          <w:rFonts w:ascii="Times New Roman" w:hAnsi="Times New Roman" w:cs="Times New Roman"/>
          <w:color w:val="000000"/>
        </w:rPr>
        <w:t xml:space="preserve"> esetén tekintik 100%-os teljesítésnek</w:t>
      </w:r>
      <w:r w:rsidR="000E7744" w:rsidRPr="00323937">
        <w:rPr>
          <w:rFonts w:ascii="Times New Roman" w:hAnsi="Times New Roman" w:cs="Times New Roman"/>
        </w:rPr>
        <w:t>.</w:t>
      </w:r>
      <w:r w:rsidR="005E10B8" w:rsidRPr="00323937">
        <w:rPr>
          <w:rFonts w:ascii="Times New Roman" w:hAnsi="Times New Roman" w:cs="Times New Roman"/>
        </w:rPr>
        <w:t xml:space="preserve"> Felek a 100%-os teljesítés feltétel</w:t>
      </w:r>
      <w:r w:rsidR="00C744D0" w:rsidRPr="00323937">
        <w:rPr>
          <w:rFonts w:ascii="Times New Roman" w:hAnsi="Times New Roman" w:cs="Times New Roman"/>
        </w:rPr>
        <w:t>é</w:t>
      </w:r>
      <w:r w:rsidR="00CD1F4C" w:rsidRPr="00323937">
        <w:rPr>
          <w:rFonts w:ascii="Times New Roman" w:hAnsi="Times New Roman" w:cs="Times New Roman"/>
        </w:rPr>
        <w:t>ül jelölik meg tovább</w:t>
      </w:r>
      <w:r w:rsidR="00C77CF0" w:rsidRPr="00323937">
        <w:rPr>
          <w:rFonts w:ascii="Times New Roman" w:hAnsi="Times New Roman" w:cs="Times New Roman"/>
        </w:rPr>
        <w:t>á</w:t>
      </w:r>
      <w:r w:rsidR="00B23192" w:rsidRPr="00323937">
        <w:rPr>
          <w:rFonts w:ascii="Times New Roman" w:hAnsi="Times New Roman" w:cs="Times New Roman"/>
        </w:rPr>
        <w:t>, hogy a</w:t>
      </w:r>
      <w:r w:rsidR="00546518" w:rsidRPr="00323937">
        <w:rPr>
          <w:rFonts w:ascii="Times New Roman" w:hAnsi="Times New Roman" w:cs="Times New Roman"/>
        </w:rPr>
        <w:t>z</w:t>
      </w:r>
      <w:r w:rsidR="00B23192" w:rsidRPr="00323937">
        <w:rPr>
          <w:rFonts w:ascii="Times New Roman" w:hAnsi="Times New Roman" w:cs="Times New Roman"/>
        </w:rPr>
        <w:t xml:space="preserve"> ingatlan </w:t>
      </w:r>
      <w:r w:rsidR="00546518" w:rsidRPr="00323937">
        <w:rPr>
          <w:rFonts w:ascii="Times New Roman" w:hAnsi="Times New Roman" w:cs="Times New Roman"/>
        </w:rPr>
        <w:t xml:space="preserve">rendeltetésszerű használatra </w:t>
      </w:r>
      <w:r w:rsidR="00B23192" w:rsidRPr="00323937">
        <w:rPr>
          <w:rFonts w:ascii="Times New Roman" w:hAnsi="Times New Roman" w:cs="Times New Roman"/>
        </w:rPr>
        <w:t>alkalmas állapot</w:t>
      </w:r>
      <w:r w:rsidR="00C77CF0" w:rsidRPr="00323937">
        <w:rPr>
          <w:rFonts w:ascii="Times New Roman" w:hAnsi="Times New Roman" w:cs="Times New Roman"/>
        </w:rPr>
        <w:t>ban kerül</w:t>
      </w:r>
      <w:r w:rsidR="00624346" w:rsidRPr="00323937">
        <w:rPr>
          <w:rFonts w:ascii="Times New Roman" w:hAnsi="Times New Roman" w:cs="Times New Roman"/>
        </w:rPr>
        <w:t>jön</w:t>
      </w:r>
      <w:r w:rsidR="00C77CF0" w:rsidRPr="00323937">
        <w:rPr>
          <w:rFonts w:ascii="Times New Roman" w:hAnsi="Times New Roman" w:cs="Times New Roman"/>
        </w:rPr>
        <w:t xml:space="preserve"> átadásra</w:t>
      </w:r>
      <w:r w:rsidR="00C744D0" w:rsidRPr="00323937">
        <w:rPr>
          <w:rFonts w:ascii="Times New Roman" w:hAnsi="Times New Roman" w:cs="Times New Roman"/>
        </w:rPr>
        <w:t>.</w:t>
      </w:r>
      <w:r w:rsidR="003B0868" w:rsidRPr="00323937">
        <w:rPr>
          <w:rFonts w:ascii="Times New Roman" w:hAnsi="Times New Roman" w:cs="Times New Roman"/>
        </w:rPr>
        <w:t xml:space="preserve"> </w:t>
      </w:r>
    </w:p>
    <w:p w14:paraId="6323E170" w14:textId="77777777" w:rsidR="00773940" w:rsidRPr="0024698A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</w:rPr>
      </w:pPr>
    </w:p>
    <w:p w14:paraId="084F0D8C" w14:textId="77777777" w:rsidR="0074532F" w:rsidRPr="0024698A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A számlának meg kell felelnie a számvitelről szóló 2000. évi C. törvény és az általános</w:t>
      </w:r>
      <w:r w:rsidR="0074532F" w:rsidRPr="0024698A">
        <w:rPr>
          <w:rFonts w:ascii="Times New Roman" w:hAnsi="Times New Roman" w:cs="Times New Roman"/>
          <w:color w:val="000000"/>
        </w:rPr>
        <w:t xml:space="preserve"> </w:t>
      </w:r>
      <w:r w:rsidRPr="0024698A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24698A">
        <w:rPr>
          <w:rFonts w:ascii="Times New Roman" w:hAnsi="Times New Roman" w:cs="Times New Roman"/>
          <w:color w:val="000000"/>
        </w:rPr>
        <w:t xml:space="preserve"> </w:t>
      </w:r>
      <w:r w:rsidRPr="0024698A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24698A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6EE9BCF1" w:rsidR="000A1B62" w:rsidRPr="0024698A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Kivitelező</w:t>
      </w:r>
      <w:r w:rsidR="000A1B62" w:rsidRPr="0024698A">
        <w:rPr>
          <w:rFonts w:ascii="Times New Roman" w:hAnsi="Times New Roman" w:cs="Times New Roman"/>
          <w:color w:val="000000"/>
        </w:rPr>
        <w:t xml:space="preserve"> </w:t>
      </w:r>
      <w:r w:rsidR="006A1C39" w:rsidRPr="0024698A">
        <w:rPr>
          <w:rFonts w:ascii="Times New Roman" w:hAnsi="Times New Roman" w:cs="Times New Roman"/>
          <w:color w:val="000000"/>
        </w:rPr>
        <w:t>a vég</w:t>
      </w:r>
      <w:r w:rsidR="000A1B62" w:rsidRPr="0024698A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24698A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24698A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24698A">
        <w:rPr>
          <w:rFonts w:ascii="Times New Roman" w:hAnsi="Times New Roman" w:cs="Times New Roman"/>
          <w:color w:val="000000"/>
        </w:rPr>
        <w:t>é</w:t>
      </w:r>
      <w:r w:rsidR="000A1B62" w:rsidRPr="0024698A">
        <w:rPr>
          <w:rFonts w:ascii="Times New Roman" w:hAnsi="Times New Roman" w:cs="Times New Roman"/>
          <w:color w:val="000000"/>
        </w:rPr>
        <w:t>nek a rendelkezései az irányadók.</w:t>
      </w:r>
    </w:p>
    <w:p w14:paraId="6768BB4F" w14:textId="77777777" w:rsidR="006C7A2A" w:rsidRPr="0024698A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24698A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Kivitelező</w:t>
      </w:r>
      <w:r w:rsidR="00033037" w:rsidRPr="0024698A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24698A">
        <w:rPr>
          <w:rFonts w:ascii="Times New Roman" w:hAnsi="Times New Roman" w:cs="Times New Roman"/>
          <w:color w:val="000000"/>
        </w:rPr>
        <w:t xml:space="preserve"> </w:t>
      </w:r>
      <w:r w:rsidR="00033037" w:rsidRPr="0024698A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24698A">
        <w:rPr>
          <w:rFonts w:ascii="Times New Roman" w:hAnsi="Times New Roman" w:cs="Times New Roman"/>
          <w:color w:val="000000"/>
        </w:rPr>
        <w:t xml:space="preserve"> </w:t>
      </w:r>
      <w:r w:rsidR="00033037" w:rsidRPr="0024698A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24698A">
        <w:rPr>
          <w:rFonts w:ascii="Times New Roman" w:hAnsi="Times New Roman" w:cs="Times New Roman"/>
          <w:color w:val="000000"/>
        </w:rPr>
        <w:t xml:space="preserve"> </w:t>
      </w:r>
      <w:r w:rsidR="00033037" w:rsidRPr="0024698A">
        <w:rPr>
          <w:rFonts w:ascii="Times New Roman" w:hAnsi="Times New Roman" w:cs="Times New Roman"/>
          <w:color w:val="000000"/>
        </w:rPr>
        <w:t xml:space="preserve">169. §-ában </w:t>
      </w:r>
      <w:r w:rsidR="00033037" w:rsidRPr="0024698A">
        <w:rPr>
          <w:rFonts w:ascii="Times New Roman" w:hAnsi="Times New Roman" w:cs="Times New Roman"/>
          <w:color w:val="000000"/>
        </w:rPr>
        <w:lastRenderedPageBreak/>
        <w:t>meghatározottakon túl, köteles a teljesítés jogcímét (a számlához kapcsolódó teljesítés rövid</w:t>
      </w:r>
      <w:r w:rsidR="0074532F" w:rsidRPr="0024698A">
        <w:rPr>
          <w:rFonts w:ascii="Times New Roman" w:hAnsi="Times New Roman" w:cs="Times New Roman"/>
          <w:color w:val="000000"/>
        </w:rPr>
        <w:t xml:space="preserve"> </w:t>
      </w:r>
      <w:r w:rsidR="00033037" w:rsidRPr="0024698A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24698A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24698A">
        <w:rPr>
          <w:rFonts w:ascii="Times New Roman" w:hAnsi="Times New Roman" w:cs="Times New Roman"/>
          <w:color w:val="000000"/>
        </w:rPr>
        <w:t>állítja ki Kivitelező</w:t>
      </w:r>
      <w:r w:rsidRPr="0024698A">
        <w:rPr>
          <w:rFonts w:ascii="Times New Roman" w:hAnsi="Times New Roman" w:cs="Times New Roman"/>
          <w:color w:val="000000"/>
        </w:rPr>
        <w:t>, az a számla</w:t>
      </w:r>
      <w:r w:rsidR="0074532F" w:rsidRPr="0024698A">
        <w:rPr>
          <w:rFonts w:ascii="Times New Roman" w:hAnsi="Times New Roman" w:cs="Times New Roman"/>
          <w:color w:val="000000"/>
        </w:rPr>
        <w:t xml:space="preserve"> </w:t>
      </w:r>
      <w:r w:rsidRPr="0024698A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24698A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24698A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58DA401" w14:textId="32085F28" w:rsidR="0074532F" w:rsidRPr="0024698A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24698A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252181" w:rsidRPr="0024698A">
        <w:rPr>
          <w:rFonts w:ascii="Times New Roman" w:hAnsi="Times New Roman" w:cs="Times New Roman"/>
          <w:b/>
          <w:bCs/>
          <w:color w:val="000000"/>
        </w:rPr>
        <w:t>15</w:t>
      </w:r>
      <w:r w:rsidRPr="0024698A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24698A">
        <w:rPr>
          <w:rFonts w:ascii="Times New Roman" w:hAnsi="Times New Roman" w:cs="Times New Roman"/>
          <w:b/>
          <w:bCs/>
          <w:color w:val="000000"/>
        </w:rPr>
        <w:t xml:space="preserve"> Kivitelező </w:t>
      </w:r>
      <w:r w:rsidR="00014363" w:rsidRPr="0024698A">
        <w:rPr>
          <w:rFonts w:ascii="Times New Roman" w:hAnsi="Times New Roman" w:cs="Times New Roman"/>
          <w:b/>
          <w:bCs/>
          <w:color w:val="000000"/>
        </w:rPr>
        <w:t>………………</w:t>
      </w:r>
      <w:r w:rsidR="004D7603" w:rsidRPr="0024698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24698A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bookmarkStart w:id="6" w:name="_Hlk2700698"/>
      <w:proofErr w:type="gramStart"/>
      <w:r w:rsidR="00014363" w:rsidRPr="0024698A">
        <w:rPr>
          <w:rFonts w:ascii="Times New Roman" w:hAnsi="Times New Roman" w:cs="Times New Roman"/>
          <w:b/>
          <w:bCs/>
          <w:color w:val="000000"/>
        </w:rPr>
        <w:t>…….</w:t>
      </w:r>
      <w:proofErr w:type="gramEnd"/>
      <w:r w:rsidR="00014363" w:rsidRPr="0024698A">
        <w:rPr>
          <w:rFonts w:ascii="Times New Roman" w:hAnsi="Times New Roman" w:cs="Times New Roman"/>
          <w:b/>
          <w:bCs/>
          <w:color w:val="000000"/>
        </w:rPr>
        <w:t>.</w:t>
      </w:r>
      <w:r w:rsidR="004D7603" w:rsidRPr="0024698A">
        <w:rPr>
          <w:rFonts w:ascii="Times New Roman" w:hAnsi="Times New Roman" w:cs="Times New Roman"/>
          <w:b/>
          <w:bCs/>
          <w:color w:val="000000"/>
        </w:rPr>
        <w:t>-</w:t>
      </w:r>
      <w:r w:rsidR="00014363" w:rsidRPr="0024698A">
        <w:rPr>
          <w:rFonts w:ascii="Times New Roman" w:hAnsi="Times New Roman" w:cs="Times New Roman"/>
          <w:b/>
          <w:bCs/>
          <w:color w:val="000000"/>
        </w:rPr>
        <w:t>……..</w:t>
      </w:r>
      <w:r w:rsidR="004D7603" w:rsidRPr="0024698A">
        <w:rPr>
          <w:rFonts w:ascii="Times New Roman" w:hAnsi="Times New Roman" w:cs="Times New Roman"/>
          <w:b/>
          <w:bCs/>
          <w:color w:val="000000"/>
        </w:rPr>
        <w:t>-</w:t>
      </w:r>
      <w:bookmarkEnd w:id="6"/>
      <w:r w:rsidR="00014363" w:rsidRPr="0024698A">
        <w:rPr>
          <w:rFonts w:ascii="Times New Roman" w:hAnsi="Times New Roman" w:cs="Times New Roman"/>
          <w:b/>
          <w:bCs/>
          <w:color w:val="000000"/>
        </w:rPr>
        <w:t>……..</w:t>
      </w:r>
      <w:r w:rsidR="00B434FF" w:rsidRPr="0024698A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24698A">
        <w:rPr>
          <w:rFonts w:ascii="Times New Roman" w:hAnsi="Times New Roman" w:cs="Times New Roman"/>
          <w:b/>
          <w:bCs/>
          <w:color w:val="000000"/>
        </w:rPr>
        <w:t>.</w:t>
      </w:r>
      <w:r w:rsidRPr="0024698A">
        <w:rPr>
          <w:rFonts w:ascii="Times New Roman" w:hAnsi="Times New Roman" w:cs="Times New Roman"/>
          <w:color w:val="000000"/>
        </w:rPr>
        <w:t xml:space="preserve"> </w:t>
      </w:r>
      <w:r w:rsidR="00033037" w:rsidRPr="0024698A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24698A">
        <w:rPr>
          <w:rFonts w:ascii="Times New Roman" w:hAnsi="Times New Roman" w:cs="Times New Roman"/>
          <w:color w:val="000000"/>
        </w:rPr>
        <w:t xml:space="preserve"> </w:t>
      </w:r>
      <w:r w:rsidR="00033037" w:rsidRPr="0024698A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24698A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DAA4497" w14:textId="09CD7C36" w:rsidR="00C26652" w:rsidRPr="0024698A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 xml:space="preserve">Megrendelői </w:t>
      </w:r>
      <w:r w:rsidR="00864DF5" w:rsidRPr="0024698A">
        <w:rPr>
          <w:rFonts w:ascii="Times New Roman" w:hAnsi="Times New Roman" w:cs="Times New Roman"/>
          <w:color w:val="000000"/>
        </w:rPr>
        <w:t>f</w:t>
      </w:r>
      <w:r w:rsidRPr="0024698A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24698A">
        <w:rPr>
          <w:rFonts w:ascii="Times New Roman" w:hAnsi="Times New Roman" w:cs="Times New Roman"/>
          <w:color w:val="000000"/>
        </w:rPr>
        <w:t xml:space="preserve"> </w:t>
      </w:r>
      <w:r w:rsidRPr="0024698A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24698A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24698A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Kivitelező</w:t>
      </w:r>
      <w:r w:rsidR="00033037" w:rsidRPr="0024698A">
        <w:rPr>
          <w:rFonts w:ascii="Times New Roman" w:hAnsi="Times New Roman" w:cs="Times New Roman"/>
          <w:color w:val="000000"/>
        </w:rPr>
        <w:t xml:space="preserve"> köteles a </w:t>
      </w:r>
      <w:r w:rsidR="00864DF5" w:rsidRPr="0024698A">
        <w:rPr>
          <w:rFonts w:ascii="Times New Roman" w:hAnsi="Times New Roman" w:cs="Times New Roman"/>
          <w:color w:val="000000"/>
        </w:rPr>
        <w:t>S</w:t>
      </w:r>
      <w:r w:rsidR="00033037" w:rsidRPr="0024698A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24698A">
        <w:rPr>
          <w:rFonts w:ascii="Times New Roman" w:hAnsi="Times New Roman" w:cs="Times New Roman"/>
          <w:color w:val="000000"/>
        </w:rPr>
        <w:t xml:space="preserve"> </w:t>
      </w:r>
      <w:r w:rsidR="00033037" w:rsidRPr="0024698A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24698A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24698A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 xml:space="preserve">Amennyiben </w:t>
      </w:r>
      <w:r w:rsidR="006E273B" w:rsidRPr="0024698A">
        <w:rPr>
          <w:rFonts w:ascii="Times New Roman" w:hAnsi="Times New Roman" w:cs="Times New Roman"/>
          <w:color w:val="000000"/>
        </w:rPr>
        <w:t>Kivitelező</w:t>
      </w:r>
      <w:r w:rsidRPr="0024698A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24698A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24698A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24698A">
        <w:rPr>
          <w:rFonts w:ascii="Times New Roman" w:hAnsi="Times New Roman" w:cs="Times New Roman"/>
        </w:rPr>
        <w:t xml:space="preserve">Amennyiben </w:t>
      </w:r>
      <w:r w:rsidR="006E273B" w:rsidRPr="0024698A">
        <w:rPr>
          <w:rFonts w:ascii="Times New Roman" w:hAnsi="Times New Roman" w:cs="Times New Roman"/>
        </w:rPr>
        <w:t>Kivitelező</w:t>
      </w:r>
      <w:r w:rsidRPr="0024698A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24698A">
        <w:rPr>
          <w:rFonts w:ascii="Times New Roman" w:hAnsi="Times New Roman" w:cs="Times New Roman"/>
        </w:rPr>
        <w:t>Kivitelező</w:t>
      </w:r>
      <w:r w:rsidRPr="0024698A">
        <w:rPr>
          <w:rFonts w:ascii="Times New Roman" w:hAnsi="Times New Roman" w:cs="Times New Roman"/>
        </w:rPr>
        <w:t xml:space="preserve"> legkésőbb a teljesítés</w:t>
      </w:r>
      <w:r w:rsidR="00781314" w:rsidRPr="0024698A">
        <w:rPr>
          <w:rFonts w:ascii="Times New Roman" w:hAnsi="Times New Roman" w:cs="Times New Roman"/>
        </w:rPr>
        <w:t xml:space="preserve"> </w:t>
      </w:r>
      <w:r w:rsidRPr="0024698A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24698A">
        <w:rPr>
          <w:rFonts w:ascii="Times New Roman" w:hAnsi="Times New Roman" w:cs="Times New Roman"/>
        </w:rPr>
        <w:t>15</w:t>
      </w:r>
      <w:r w:rsidRPr="0024698A">
        <w:rPr>
          <w:rFonts w:ascii="Times New Roman" w:hAnsi="Times New Roman" w:cs="Times New Roman"/>
        </w:rPr>
        <w:t xml:space="preserve"> napon belül átutalja a </w:t>
      </w:r>
      <w:r w:rsidR="006E273B" w:rsidRPr="0024698A">
        <w:rPr>
          <w:rFonts w:ascii="Times New Roman" w:hAnsi="Times New Roman" w:cs="Times New Roman"/>
        </w:rPr>
        <w:t>Kivitelezőne</w:t>
      </w:r>
      <w:r w:rsidR="00781314" w:rsidRPr="0024698A">
        <w:rPr>
          <w:rFonts w:ascii="Times New Roman" w:hAnsi="Times New Roman" w:cs="Times New Roman"/>
        </w:rPr>
        <w:t>k</w:t>
      </w:r>
      <w:r w:rsidRPr="0024698A">
        <w:rPr>
          <w:rFonts w:ascii="Times New Roman" w:hAnsi="Times New Roman" w:cs="Times New Roman"/>
        </w:rPr>
        <w:t>.</w:t>
      </w:r>
      <w:r w:rsidRPr="0024698A">
        <w:t xml:space="preserve"> </w:t>
      </w:r>
      <w:r w:rsidRPr="0024698A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24698A">
        <w:t xml:space="preserve"> </w:t>
      </w:r>
      <w:r w:rsidRPr="0024698A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24698A">
        <w:rPr>
          <w:rFonts w:ascii="Times New Roman" w:hAnsi="Times New Roman" w:cs="Times New Roman"/>
        </w:rPr>
        <w:t>Megrendelő ezt követően fizeti ki</w:t>
      </w:r>
      <w:r w:rsidR="00DB38AC" w:rsidRPr="0024698A">
        <w:rPr>
          <w:rFonts w:ascii="Times New Roman" w:hAnsi="Times New Roman" w:cs="Times New Roman"/>
        </w:rPr>
        <w:t xml:space="preserve"> 15 napon belül</w:t>
      </w:r>
      <w:r w:rsidR="00864DF5" w:rsidRPr="0024698A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24698A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24698A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24698A">
        <w:rPr>
          <w:rFonts w:ascii="Times New Roman" w:hAnsi="Times New Roman" w:cs="Times New Roman"/>
        </w:rPr>
        <w:t>Kivitelező</w:t>
      </w:r>
      <w:r w:rsidR="00375B0D" w:rsidRPr="0024698A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24698A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24698A">
        <w:rPr>
          <w:rFonts w:ascii="Times New Roman" w:hAnsi="Times New Roman" w:cs="Times New Roman"/>
        </w:rPr>
        <w:t xml:space="preserve">- </w:t>
      </w:r>
      <w:r w:rsidRPr="0024698A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proofErr w:type="gramStart"/>
      <w:r w:rsidRPr="0024698A">
        <w:rPr>
          <w:rFonts w:ascii="Times New Roman" w:hAnsi="Times New Roman" w:cs="Times New Roman"/>
        </w:rPr>
        <w:t>ka</w:t>
      </w:r>
      <w:proofErr w:type="spellEnd"/>
      <w:r w:rsidRPr="0024698A">
        <w:rPr>
          <w:rFonts w:ascii="Times New Roman" w:hAnsi="Times New Roman" w:cs="Times New Roman"/>
        </w:rPr>
        <w:t>)–</w:t>
      </w:r>
      <w:proofErr w:type="spellStart"/>
      <w:proofErr w:type="gramEnd"/>
      <w:r w:rsidRPr="0024698A">
        <w:rPr>
          <w:rFonts w:ascii="Times New Roman" w:hAnsi="Times New Roman" w:cs="Times New Roman"/>
        </w:rPr>
        <w:t>kb</w:t>
      </w:r>
      <w:proofErr w:type="spellEnd"/>
      <w:r w:rsidRPr="0024698A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16C0F82F" w14:textId="182FC95A" w:rsidR="00B74777" w:rsidRPr="0024698A" w:rsidRDefault="00375B0D" w:rsidP="00106BF9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24698A">
        <w:rPr>
          <w:rFonts w:ascii="Times New Roman" w:hAnsi="Times New Roman" w:cs="Times New Roman"/>
        </w:rPr>
        <w:t xml:space="preserve">- </w:t>
      </w:r>
      <w:r w:rsidRPr="0024698A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0542E4F7" w14:textId="77777777" w:rsidR="005C075E" w:rsidRPr="0024698A" w:rsidRDefault="005C075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24698A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24698A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24698A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24698A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2DA91712" w14:textId="775C53B3" w:rsidR="00FA62E3" w:rsidRPr="00323937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7" w:name="_Hlk50291132"/>
      <w:r w:rsidRPr="00323937">
        <w:rPr>
          <w:rFonts w:ascii="Times New Roman" w:hAnsi="Times New Roman" w:cs="Times New Roman"/>
          <w:b/>
          <w:bCs/>
          <w:color w:val="000000"/>
        </w:rPr>
        <w:lastRenderedPageBreak/>
        <w:t>A teljesítés határideje</w:t>
      </w:r>
      <w:r w:rsidR="00951C91" w:rsidRPr="00323937">
        <w:rPr>
          <w:rFonts w:ascii="Times New Roman" w:hAnsi="Times New Roman" w:cs="Times New Roman"/>
          <w:b/>
          <w:bCs/>
          <w:color w:val="000000"/>
        </w:rPr>
        <w:t xml:space="preserve">: a </w:t>
      </w:r>
      <w:r w:rsidR="002A7984" w:rsidRPr="00323937">
        <w:rPr>
          <w:rFonts w:ascii="Times New Roman" w:hAnsi="Times New Roman" w:cs="Times New Roman"/>
          <w:b/>
          <w:bCs/>
          <w:color w:val="000000"/>
        </w:rPr>
        <w:t xml:space="preserve">teljesítéssel érintett ingatlan </w:t>
      </w:r>
      <w:r w:rsidR="00951C91" w:rsidRPr="00323937">
        <w:rPr>
          <w:rFonts w:ascii="Times New Roman" w:hAnsi="Times New Roman" w:cs="Times New Roman"/>
          <w:b/>
          <w:bCs/>
          <w:color w:val="000000"/>
        </w:rPr>
        <w:t>munkaterület</w:t>
      </w:r>
      <w:r w:rsidR="002A7984" w:rsidRPr="00323937">
        <w:rPr>
          <w:rFonts w:ascii="Times New Roman" w:hAnsi="Times New Roman" w:cs="Times New Roman"/>
          <w:b/>
          <w:bCs/>
          <w:color w:val="000000"/>
        </w:rPr>
        <w:t>ének</w:t>
      </w:r>
      <w:r w:rsidR="00951C91" w:rsidRPr="00323937">
        <w:rPr>
          <w:rFonts w:ascii="Times New Roman" w:hAnsi="Times New Roman" w:cs="Times New Roman"/>
          <w:b/>
          <w:bCs/>
          <w:color w:val="000000"/>
        </w:rPr>
        <w:t xml:space="preserve"> átadásától számított</w:t>
      </w:r>
      <w:proofErr w:type="gramStart"/>
      <w:r w:rsidR="00463234" w:rsidRPr="003239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4698A" w:rsidRPr="00323937">
        <w:rPr>
          <w:rFonts w:ascii="Times New Roman" w:hAnsi="Times New Roman" w:cs="Times New Roman"/>
          <w:b/>
          <w:bCs/>
          <w:color w:val="000000"/>
        </w:rPr>
        <w:t>….</w:t>
      </w:r>
      <w:proofErr w:type="gramEnd"/>
      <w:r w:rsidR="0024698A" w:rsidRPr="00323937">
        <w:rPr>
          <w:rFonts w:ascii="Times New Roman" w:hAnsi="Times New Roman" w:cs="Times New Roman"/>
          <w:b/>
          <w:bCs/>
          <w:color w:val="000000"/>
        </w:rPr>
        <w:t>.</w:t>
      </w:r>
      <w:r w:rsidR="003C48B1" w:rsidRPr="00323937">
        <w:rPr>
          <w:rFonts w:ascii="Times New Roman" w:hAnsi="Times New Roman" w:cs="Times New Roman"/>
          <w:b/>
          <w:bCs/>
          <w:color w:val="000000"/>
        </w:rPr>
        <w:t xml:space="preserve"> naptári</w:t>
      </w:r>
      <w:r w:rsidR="00B91BF5" w:rsidRPr="00323937">
        <w:rPr>
          <w:rFonts w:ascii="Times New Roman" w:hAnsi="Times New Roman" w:cs="Times New Roman"/>
          <w:b/>
          <w:bCs/>
          <w:color w:val="000000"/>
        </w:rPr>
        <w:t xml:space="preserve"> nap</w:t>
      </w:r>
      <w:r w:rsidR="000C10F6" w:rsidRPr="00323937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323937">
        <w:rPr>
          <w:rFonts w:ascii="Times New Roman" w:hAnsi="Times New Roman" w:cs="Times New Roman"/>
          <w:color w:val="000000"/>
        </w:rPr>
        <w:t xml:space="preserve"> </w:t>
      </w:r>
      <w:r w:rsidR="00C877E4" w:rsidRPr="00323937">
        <w:rPr>
          <w:rFonts w:ascii="Times New Roman" w:hAnsi="Times New Roman" w:cs="Times New Roman"/>
          <w:b/>
          <w:bCs/>
          <w:color w:val="000000"/>
        </w:rPr>
        <w:t>Előteljesítés megengedett.</w:t>
      </w:r>
      <w:r w:rsidR="000C7E3F" w:rsidRPr="00323937">
        <w:rPr>
          <w:rFonts w:ascii="Times New Roman" w:hAnsi="Times New Roman" w:cs="Times New Roman"/>
          <w:color w:val="000000"/>
        </w:rPr>
        <w:t xml:space="preserve"> </w:t>
      </w:r>
      <w:r w:rsidRPr="00323937">
        <w:rPr>
          <w:rFonts w:ascii="Times New Roman" w:hAnsi="Times New Roman" w:cs="Times New Roman"/>
          <w:bCs/>
        </w:rPr>
        <w:t>Teljesítés alatt a sikeres műszaki átadás-átvételt értik a Felek.</w:t>
      </w:r>
      <w:r w:rsidR="000F4F4D" w:rsidRPr="00323937">
        <w:rPr>
          <w:rFonts w:ascii="Times New Roman" w:hAnsi="Times New Roman" w:cs="Times New Roman"/>
          <w:bCs/>
        </w:rPr>
        <w:t xml:space="preserve"> Megrendelő a munkaterületet </w:t>
      </w:r>
      <w:r w:rsidR="002A7984" w:rsidRPr="00323937">
        <w:rPr>
          <w:rFonts w:ascii="Times New Roman" w:hAnsi="Times New Roman" w:cs="Times New Roman"/>
          <w:bCs/>
        </w:rPr>
        <w:t>a szerződés hatályba lépését követő 1</w:t>
      </w:r>
      <w:r w:rsidR="00F62084" w:rsidRPr="00323937">
        <w:rPr>
          <w:rFonts w:ascii="Times New Roman" w:hAnsi="Times New Roman" w:cs="Times New Roman"/>
          <w:bCs/>
        </w:rPr>
        <w:t>5</w:t>
      </w:r>
      <w:r w:rsidR="002A7984" w:rsidRPr="00323937">
        <w:rPr>
          <w:rFonts w:ascii="Times New Roman" w:hAnsi="Times New Roman" w:cs="Times New Roman"/>
          <w:bCs/>
        </w:rPr>
        <w:t xml:space="preserve"> </w:t>
      </w:r>
      <w:r w:rsidR="00EE7C33" w:rsidRPr="00323937">
        <w:rPr>
          <w:rFonts w:ascii="Times New Roman" w:hAnsi="Times New Roman" w:cs="Times New Roman"/>
          <w:bCs/>
        </w:rPr>
        <w:t>n</w:t>
      </w:r>
      <w:r w:rsidR="002A7984" w:rsidRPr="00323937">
        <w:rPr>
          <w:rFonts w:ascii="Times New Roman" w:hAnsi="Times New Roman" w:cs="Times New Roman"/>
          <w:bCs/>
        </w:rPr>
        <w:t>apon belül adja át</w:t>
      </w:r>
      <w:r w:rsidR="000F4F4D" w:rsidRPr="00323937">
        <w:rPr>
          <w:rFonts w:ascii="Times New Roman" w:hAnsi="Times New Roman" w:cs="Times New Roman"/>
          <w:bCs/>
        </w:rPr>
        <w:t>.</w:t>
      </w:r>
    </w:p>
    <w:bookmarkEnd w:id="7"/>
    <w:p w14:paraId="429D9B26" w14:textId="77777777" w:rsidR="001D54D2" w:rsidRPr="0024698A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24698A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Az Építési Munkák</w:t>
      </w:r>
      <w:r w:rsidR="001D54D2" w:rsidRPr="0024698A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24698A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77777777" w:rsidR="001D54D2" w:rsidRPr="0024698A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 xml:space="preserve">Kivitelező köteles haladéktalanul értesítenie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24698A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24698A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323937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</w:rPr>
      </w:pPr>
    </w:p>
    <w:p w14:paraId="2B6060D1" w14:textId="6E9A4021" w:rsidR="002E1670" w:rsidRPr="00323937" w:rsidRDefault="00FA62E3" w:rsidP="003C48B1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  <w:color w:val="000000"/>
        </w:rPr>
      </w:pPr>
      <w:r w:rsidRPr="00323937">
        <w:rPr>
          <w:rFonts w:ascii="Times New Roman" w:hAnsi="Times New Roman" w:cs="Times New Roman"/>
          <w:b/>
          <w:color w:val="000000"/>
        </w:rPr>
        <w:t>Teljesítés helye</w:t>
      </w:r>
      <w:r w:rsidR="00C26652" w:rsidRPr="00323937">
        <w:rPr>
          <w:rFonts w:ascii="Times New Roman" w:hAnsi="Times New Roman" w:cs="Times New Roman"/>
          <w:b/>
          <w:color w:val="000000"/>
        </w:rPr>
        <w:t>:</w:t>
      </w:r>
      <w:r w:rsidR="00FE6F4B" w:rsidRPr="00323937">
        <w:rPr>
          <w:rFonts w:ascii="Times New Roman" w:hAnsi="Times New Roman" w:cs="Times New Roman"/>
          <w:b/>
          <w:color w:val="000000"/>
        </w:rPr>
        <w:t xml:space="preserve"> </w:t>
      </w:r>
      <w:r w:rsidR="0082675B" w:rsidRPr="00323937">
        <w:rPr>
          <w:rFonts w:ascii="Times New Roman" w:hAnsi="Times New Roman" w:cs="Times New Roman"/>
          <w:bCs/>
          <w:i/>
          <w:iCs/>
          <w:color w:val="000000"/>
          <w:u w:val="single"/>
        </w:rPr>
        <w:t>részenként külön-külön a felhívásban foglatlak szerint</w:t>
      </w:r>
    </w:p>
    <w:p w14:paraId="6BF6A0D6" w14:textId="6F852EF2" w:rsidR="00CF3223" w:rsidRPr="0024698A" w:rsidRDefault="00CF3223" w:rsidP="003C48B1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DD8858D" w14:textId="5A6EFD5C" w:rsidR="003C6F5D" w:rsidRPr="0024698A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24698A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24698A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24698A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24698A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6B549BB" w14:textId="77777777" w:rsidR="0066513F" w:rsidRPr="0024698A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24698A">
        <w:rPr>
          <w:rFonts w:ascii="Times New Roman" w:hAnsi="Times New Roman" w:cs="Times New Roman"/>
          <w:color w:val="000000"/>
        </w:rPr>
        <w:t xml:space="preserve"> </w:t>
      </w:r>
      <w:r w:rsidR="004D7953" w:rsidRPr="0024698A">
        <w:rPr>
          <w:rFonts w:ascii="Times New Roman" w:hAnsi="Times New Roman" w:cs="Times New Roman"/>
          <w:color w:val="000000"/>
        </w:rPr>
        <w:t xml:space="preserve">és Kbt. </w:t>
      </w:r>
      <w:r w:rsidRPr="0024698A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24698A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07BBF4BA" w14:textId="77777777" w:rsidR="004C4082" w:rsidRPr="0024698A" w:rsidRDefault="004C4082" w:rsidP="004C4082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A Megrendelő köteles a Szerződést felmondani, vagy - a Ptk.-ban foglaltak szerint - attól elállni, ha a Szerződés megkötését követően jut tudomására, hogy Kivitelező tekintetében a közbeszerzési eljárás során kizáró ok állt fenn, és ezért ki kellett volna zárni a közbeszerzési eljárásból.</w:t>
      </w:r>
    </w:p>
    <w:p w14:paraId="642CD9A7" w14:textId="77777777" w:rsidR="004C4082" w:rsidRPr="0024698A" w:rsidRDefault="004C4082" w:rsidP="004C4082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1411801" w14:textId="1BC15D81" w:rsidR="0066513F" w:rsidRPr="0024698A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24698A">
        <w:rPr>
          <w:rFonts w:ascii="Times New Roman" w:hAnsi="Times New Roman" w:cs="Times New Roman"/>
          <w:color w:val="000000"/>
        </w:rPr>
        <w:t xml:space="preserve"> </w:t>
      </w:r>
      <w:r w:rsidRPr="0024698A">
        <w:rPr>
          <w:rFonts w:ascii="Times New Roman" w:hAnsi="Times New Roman" w:cs="Times New Roman"/>
          <w:color w:val="000000"/>
        </w:rPr>
        <w:t xml:space="preserve">Megrendelő a szerződést </w:t>
      </w:r>
      <w:proofErr w:type="spellStart"/>
      <w:r w:rsidR="006E273B" w:rsidRPr="0024698A">
        <w:rPr>
          <w:rFonts w:ascii="Times New Roman" w:hAnsi="Times New Roman" w:cs="Times New Roman"/>
          <w:color w:val="000000"/>
        </w:rPr>
        <w:t>Kivitelező</w:t>
      </w:r>
      <w:r w:rsidRPr="0024698A">
        <w:rPr>
          <w:rFonts w:ascii="Times New Roman" w:hAnsi="Times New Roman" w:cs="Times New Roman"/>
          <w:color w:val="000000"/>
        </w:rPr>
        <w:t>h</w:t>
      </w:r>
      <w:r w:rsidR="006E273B" w:rsidRPr="0024698A">
        <w:rPr>
          <w:rFonts w:ascii="Times New Roman" w:hAnsi="Times New Roman" w:cs="Times New Roman"/>
          <w:color w:val="000000"/>
        </w:rPr>
        <w:t>ö</w:t>
      </w:r>
      <w:r w:rsidRPr="0024698A">
        <w:rPr>
          <w:rFonts w:ascii="Times New Roman" w:hAnsi="Times New Roman" w:cs="Times New Roman"/>
          <w:color w:val="000000"/>
        </w:rPr>
        <w:t>z</w:t>
      </w:r>
      <w:proofErr w:type="spellEnd"/>
      <w:r w:rsidRPr="0024698A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24698A">
        <w:rPr>
          <w:rFonts w:ascii="Times New Roman" w:hAnsi="Times New Roman" w:cs="Times New Roman"/>
          <w:color w:val="000000"/>
        </w:rPr>
        <w:t xml:space="preserve"> </w:t>
      </w:r>
      <w:r w:rsidRPr="0024698A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24698A">
        <w:rPr>
          <w:rFonts w:ascii="Times New Roman" w:hAnsi="Times New Roman" w:cs="Times New Roman"/>
          <w:color w:val="000000"/>
        </w:rPr>
        <w:t>Kivitelező</w:t>
      </w:r>
      <w:r w:rsidRPr="0024698A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24698A">
        <w:rPr>
          <w:rFonts w:ascii="Times New Roman" w:hAnsi="Times New Roman" w:cs="Times New Roman"/>
          <w:color w:val="000000"/>
        </w:rPr>
        <w:t xml:space="preserve"> </w:t>
      </w:r>
      <w:r w:rsidRPr="0024698A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24698A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6942D413" w14:textId="4243EB61" w:rsidR="0066513F" w:rsidRPr="0024698A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Kivitelező</w:t>
      </w:r>
      <w:r w:rsidR="00033037" w:rsidRPr="0024698A">
        <w:rPr>
          <w:rFonts w:ascii="Times New Roman" w:hAnsi="Times New Roman" w:cs="Times New Roman"/>
          <w:color w:val="000000"/>
        </w:rPr>
        <w:t xml:space="preserve"> a Megrendelő – szerződésszerű teljesítésre irányuló -</w:t>
      </w:r>
      <w:r w:rsidR="0066513F" w:rsidRPr="0024698A">
        <w:rPr>
          <w:rFonts w:ascii="Times New Roman" w:hAnsi="Times New Roman" w:cs="Times New Roman"/>
          <w:color w:val="000000"/>
        </w:rPr>
        <w:t xml:space="preserve"> </w:t>
      </w:r>
      <w:r w:rsidR="00033037" w:rsidRPr="0024698A">
        <w:rPr>
          <w:rFonts w:ascii="Times New Roman" w:hAnsi="Times New Roman" w:cs="Times New Roman"/>
          <w:color w:val="000000"/>
        </w:rPr>
        <w:t>felszólításának az abban megjelölt határidőn belül nem tesz eleget</w:t>
      </w:r>
      <w:r w:rsidR="0066513F" w:rsidRPr="0024698A">
        <w:rPr>
          <w:rFonts w:ascii="Times New Roman" w:hAnsi="Times New Roman" w:cs="Times New Roman"/>
          <w:color w:val="000000"/>
        </w:rPr>
        <w:t>;</w:t>
      </w:r>
    </w:p>
    <w:p w14:paraId="42A9AFDF" w14:textId="42A69424" w:rsidR="00AE65F0" w:rsidRPr="0024698A" w:rsidRDefault="00AE65F0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698ADC78" w14:textId="1F06D930" w:rsidR="00847BA6" w:rsidRPr="0024698A" w:rsidRDefault="00847BA6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Kivitelező hibás teljesítés esetén a hiba kijavítására történő felszólítá</w:t>
      </w:r>
      <w:r w:rsidR="005755B6" w:rsidRPr="0024698A">
        <w:rPr>
          <w:rFonts w:ascii="Times New Roman" w:hAnsi="Times New Roman" w:cs="Times New Roman"/>
          <w:color w:val="000000"/>
        </w:rPr>
        <w:t>st követő 10 napon belül nem kezdi meg a hiba kijavítását, és/vagy 20 napon belül a bejelentett hibát nem javítja ki</w:t>
      </w:r>
      <w:r w:rsidR="00706E38" w:rsidRPr="0024698A">
        <w:rPr>
          <w:rFonts w:ascii="Times New Roman" w:hAnsi="Times New Roman" w:cs="Times New Roman"/>
          <w:color w:val="000000"/>
        </w:rPr>
        <w:t>;</w:t>
      </w:r>
    </w:p>
    <w:p w14:paraId="64C6D1BD" w14:textId="6D685167" w:rsidR="00706E38" w:rsidRPr="0024698A" w:rsidRDefault="00706E38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Kivitelező a Kbt. 138. § (2) bekezdésében foglaltakat nem tartja be, így különösen nem vonja be a teljesítésbe az alkalmasság keretében bemutatott szakembert;</w:t>
      </w:r>
    </w:p>
    <w:p w14:paraId="43CEC487" w14:textId="77777777" w:rsidR="0066513F" w:rsidRPr="0024698A" w:rsidRDefault="006E273B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Kivitelező</w:t>
      </w:r>
      <w:r w:rsidR="00033037" w:rsidRPr="0024698A">
        <w:rPr>
          <w:rFonts w:ascii="Times New Roman" w:hAnsi="Times New Roman" w:cs="Times New Roman"/>
          <w:color w:val="000000"/>
        </w:rPr>
        <w:t>v</w:t>
      </w:r>
      <w:r w:rsidRPr="0024698A">
        <w:rPr>
          <w:rFonts w:ascii="Times New Roman" w:hAnsi="Times New Roman" w:cs="Times New Roman"/>
          <w:color w:val="000000"/>
        </w:rPr>
        <w:t>e</w:t>
      </w:r>
      <w:r w:rsidR="00033037" w:rsidRPr="0024698A">
        <w:rPr>
          <w:rFonts w:ascii="Times New Roman" w:hAnsi="Times New Roman" w:cs="Times New Roman"/>
          <w:color w:val="000000"/>
        </w:rPr>
        <w:t>l szemben felszámolási, végelszámolási eljárás indul, vagy</w:t>
      </w:r>
      <w:r w:rsidR="0066513F" w:rsidRPr="0024698A">
        <w:rPr>
          <w:rFonts w:ascii="Times New Roman" w:hAnsi="Times New Roman" w:cs="Times New Roman"/>
          <w:color w:val="000000"/>
        </w:rPr>
        <w:t xml:space="preserve"> </w:t>
      </w:r>
      <w:r w:rsidR="00033037" w:rsidRPr="0024698A">
        <w:rPr>
          <w:rFonts w:ascii="Times New Roman" w:hAnsi="Times New Roman" w:cs="Times New Roman"/>
          <w:color w:val="000000"/>
        </w:rPr>
        <w:t>felfüggeszti gazdasági tevékenységét</w:t>
      </w:r>
      <w:r w:rsidR="0066513F" w:rsidRPr="0024698A">
        <w:rPr>
          <w:rFonts w:ascii="Times New Roman" w:hAnsi="Times New Roman" w:cs="Times New Roman"/>
          <w:color w:val="000000"/>
        </w:rPr>
        <w:t>;</w:t>
      </w:r>
    </w:p>
    <w:p w14:paraId="6E5650E6" w14:textId="77777777" w:rsidR="0066513F" w:rsidRPr="0024698A" w:rsidRDefault="00033037" w:rsidP="003C3C0C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lastRenderedPageBreak/>
        <w:t xml:space="preserve">jogerős elmarasztaló határozatot hoznak a </w:t>
      </w:r>
      <w:r w:rsidR="006E273B" w:rsidRPr="0024698A">
        <w:rPr>
          <w:rFonts w:ascii="Times New Roman" w:hAnsi="Times New Roman" w:cs="Times New Roman"/>
          <w:color w:val="000000"/>
        </w:rPr>
        <w:t>Kivitelező</w:t>
      </w:r>
      <w:r w:rsidRPr="0024698A">
        <w:rPr>
          <w:rFonts w:ascii="Times New Roman" w:hAnsi="Times New Roman" w:cs="Times New Roman"/>
          <w:color w:val="000000"/>
        </w:rPr>
        <w:t xml:space="preserve"> szakmai</w:t>
      </w:r>
      <w:r w:rsidR="0066513F" w:rsidRPr="0024698A">
        <w:rPr>
          <w:rFonts w:ascii="Times New Roman" w:hAnsi="Times New Roman" w:cs="Times New Roman"/>
          <w:color w:val="000000"/>
        </w:rPr>
        <w:t xml:space="preserve"> </w:t>
      </w:r>
      <w:r w:rsidRPr="0024698A">
        <w:rPr>
          <w:rFonts w:ascii="Times New Roman" w:hAnsi="Times New Roman" w:cs="Times New Roman"/>
          <w:color w:val="000000"/>
        </w:rPr>
        <w:t>tevékenységét érintő szabálysértés vagy bűncselekmény miatt</w:t>
      </w:r>
      <w:r w:rsidR="004D7953" w:rsidRPr="0024698A">
        <w:rPr>
          <w:rFonts w:ascii="Times New Roman" w:hAnsi="Times New Roman" w:cs="Times New Roman"/>
          <w:color w:val="000000"/>
        </w:rPr>
        <w:t>;</w:t>
      </w:r>
    </w:p>
    <w:p w14:paraId="4F2AF43E" w14:textId="77777777" w:rsidR="001D5D3C" w:rsidRPr="0024698A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24698A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A rendkívüli</w:t>
      </w:r>
      <w:r w:rsidR="00033037" w:rsidRPr="0024698A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24698A">
        <w:rPr>
          <w:rFonts w:ascii="Times New Roman" w:hAnsi="Times New Roman" w:cs="Times New Roman"/>
          <w:color w:val="000000"/>
        </w:rPr>
        <w:t>S</w:t>
      </w:r>
      <w:r w:rsidR="00033037" w:rsidRPr="0024698A">
        <w:rPr>
          <w:rFonts w:ascii="Times New Roman" w:hAnsi="Times New Roman" w:cs="Times New Roman"/>
          <w:color w:val="000000"/>
        </w:rPr>
        <w:t xml:space="preserve">zerződést. </w:t>
      </w:r>
      <w:r w:rsidR="006E273B" w:rsidRPr="0024698A">
        <w:rPr>
          <w:rFonts w:ascii="Times New Roman" w:hAnsi="Times New Roman" w:cs="Times New Roman"/>
          <w:color w:val="000000"/>
        </w:rPr>
        <w:t>Kivitelező</w:t>
      </w:r>
      <w:r w:rsidR="00033037" w:rsidRPr="0024698A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24698A">
        <w:rPr>
          <w:rFonts w:ascii="Times New Roman" w:hAnsi="Times New Roman" w:cs="Times New Roman"/>
          <w:color w:val="000000"/>
        </w:rPr>
        <w:t>Kivitelező</w:t>
      </w:r>
      <w:r w:rsidR="0066513F" w:rsidRPr="0024698A">
        <w:rPr>
          <w:rFonts w:ascii="Times New Roman" w:hAnsi="Times New Roman" w:cs="Times New Roman"/>
          <w:color w:val="000000"/>
        </w:rPr>
        <w:t xml:space="preserve"> </w:t>
      </w:r>
      <w:r w:rsidR="004378BA" w:rsidRPr="0024698A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24698A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24698A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24698A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24698A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24698A">
        <w:rPr>
          <w:rFonts w:ascii="Times New Roman" w:hAnsi="Times New Roman" w:cs="Times New Roman"/>
          <w:b/>
          <w:bCs/>
          <w:color w:val="000000"/>
        </w:rPr>
        <w:t>S</w:t>
      </w:r>
      <w:r w:rsidRPr="0024698A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77777777" w:rsidR="00CE7B14" w:rsidRPr="0024698A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-</w:t>
      </w:r>
      <w:r w:rsidRPr="0024698A">
        <w:rPr>
          <w:rFonts w:ascii="Times New Roman" w:hAnsi="Times New Roman" w:cs="Times New Roman"/>
          <w:color w:val="000000"/>
        </w:rPr>
        <w:tab/>
        <w:t>feltétlenül szükséges a szerződés olyan lényeges módosítása, amely esetében a Kbt. 141. § alapján új közbeszerzési eljárást kell lefolytatni,</w:t>
      </w:r>
    </w:p>
    <w:p w14:paraId="1422E9B0" w14:textId="77777777" w:rsidR="00CE7B14" w:rsidRPr="0024698A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-</w:t>
      </w:r>
      <w:r w:rsidRPr="0024698A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24698A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24698A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24698A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24698A">
        <w:rPr>
          <w:rFonts w:ascii="Times New Roman" w:hAnsi="Times New Roman" w:cs="Times New Roman"/>
          <w:b/>
          <w:bCs/>
        </w:rPr>
        <w:t>S</w:t>
      </w:r>
      <w:r w:rsidRPr="0024698A">
        <w:rPr>
          <w:rFonts w:ascii="Times New Roman" w:hAnsi="Times New Roman" w:cs="Times New Roman"/>
          <w:b/>
          <w:bCs/>
        </w:rPr>
        <w:t>zerződést felmondani</w:t>
      </w:r>
      <w:r w:rsidRPr="0024698A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24698A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24698A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24698A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24698A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24698A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24698A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24698A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24698A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24698A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24698A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>VIII</w:t>
      </w:r>
      <w:r w:rsidR="00033037" w:rsidRPr="0024698A">
        <w:rPr>
          <w:rFonts w:ascii="Times New Roman" w:hAnsi="Times New Roman" w:cs="Times New Roman"/>
          <w:b/>
          <w:bCs/>
          <w:color w:val="000000"/>
        </w:rPr>
        <w:t>. KÖTBÉR</w:t>
      </w:r>
    </w:p>
    <w:p w14:paraId="1262727A" w14:textId="77777777" w:rsidR="00283974" w:rsidRPr="0024698A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  <w:highlight w:val="yellow"/>
        </w:rPr>
      </w:pPr>
    </w:p>
    <w:p w14:paraId="65CE772D" w14:textId="436D4D75" w:rsidR="00283974" w:rsidRPr="00323937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23937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323937">
        <w:rPr>
          <w:rFonts w:ascii="Times New Roman" w:hAnsi="Times New Roman" w:cs="Times New Roman"/>
          <w:color w:val="000000"/>
        </w:rPr>
        <w:t>Kivitelező</w:t>
      </w:r>
      <w:r w:rsidRPr="00323937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323937">
        <w:rPr>
          <w:rFonts w:ascii="Times New Roman" w:hAnsi="Times New Roman" w:cs="Times New Roman"/>
          <w:color w:val="000000"/>
        </w:rPr>
        <w:t xml:space="preserve"> </w:t>
      </w:r>
      <w:r w:rsidRPr="00323937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323937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5E020B8D" w14:textId="4C00D121" w:rsidR="005F4261" w:rsidRPr="00323937" w:rsidRDefault="009B75F6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323937">
        <w:rPr>
          <w:rFonts w:ascii="Times New Roman" w:hAnsi="Times New Roman" w:cs="Times New Roman"/>
          <w:b/>
          <w:bCs/>
        </w:rPr>
        <w:t xml:space="preserve">Késedelmi kötbér: </w:t>
      </w:r>
      <w:bookmarkStart w:id="8" w:name="_Hlk532228187"/>
      <w:r w:rsidR="006C7A2A" w:rsidRPr="00323937">
        <w:rPr>
          <w:rFonts w:ascii="Times New Roman" w:hAnsi="Times New Roman" w:cs="Times New Roman"/>
        </w:rPr>
        <w:t xml:space="preserve">Megrendelő a </w:t>
      </w:r>
      <w:r w:rsidR="00871DDA" w:rsidRPr="00323937">
        <w:rPr>
          <w:rFonts w:ascii="Times New Roman" w:hAnsi="Times New Roman" w:cs="Times New Roman"/>
        </w:rPr>
        <w:t>S</w:t>
      </w:r>
      <w:r w:rsidR="006C7A2A" w:rsidRPr="00323937">
        <w:rPr>
          <w:rFonts w:ascii="Times New Roman" w:hAnsi="Times New Roman" w:cs="Times New Roman"/>
        </w:rPr>
        <w:t xml:space="preserve">zerződés késedelmes teljesítésével kapcsolatosan a késedelmes napokra késedelmi kötbért ír elő a Ptk. 6:186. § (1) bekezdése alapján, ha Kivitelező olyan okból, amelyért felelős, késedelembe esik. </w:t>
      </w:r>
      <w:r w:rsidR="00F93F9A" w:rsidRPr="00323937">
        <w:rPr>
          <w:rFonts w:ascii="Times New Roman" w:hAnsi="Times New Roman" w:cs="Times New Roman"/>
          <w:b/>
          <w:bCs/>
        </w:rPr>
        <w:t xml:space="preserve">A </w:t>
      </w:r>
      <w:r w:rsidR="00365305" w:rsidRPr="00323937">
        <w:rPr>
          <w:rFonts w:ascii="Times New Roman" w:hAnsi="Times New Roman" w:cs="Times New Roman"/>
          <w:b/>
          <w:bCs/>
        </w:rPr>
        <w:t xml:space="preserve">késedelmi </w:t>
      </w:r>
      <w:r w:rsidR="00F93F9A" w:rsidRPr="00323937">
        <w:rPr>
          <w:rFonts w:ascii="Times New Roman" w:hAnsi="Times New Roman" w:cs="Times New Roman"/>
          <w:b/>
          <w:bCs/>
        </w:rPr>
        <w:t xml:space="preserve">kötbér naptári napi összege </w:t>
      </w:r>
      <w:r w:rsidR="00871DDA" w:rsidRPr="00323937">
        <w:rPr>
          <w:rFonts w:ascii="Times New Roman" w:hAnsi="Times New Roman" w:cs="Times New Roman"/>
          <w:b/>
          <w:bCs/>
        </w:rPr>
        <w:t>nettó</w:t>
      </w:r>
      <w:r w:rsidR="00F93F9A" w:rsidRPr="00323937">
        <w:rPr>
          <w:rFonts w:ascii="Times New Roman" w:hAnsi="Times New Roman" w:cs="Times New Roman"/>
          <w:b/>
          <w:bCs/>
        </w:rPr>
        <w:t xml:space="preserve"> </w:t>
      </w:r>
      <w:r w:rsidR="00EB7C11" w:rsidRPr="00323937">
        <w:rPr>
          <w:rFonts w:ascii="Times New Roman" w:hAnsi="Times New Roman" w:cs="Times New Roman"/>
          <w:b/>
          <w:bCs/>
        </w:rPr>
        <w:t>1</w:t>
      </w:r>
      <w:r w:rsidR="00E1699B" w:rsidRPr="00323937">
        <w:rPr>
          <w:rFonts w:ascii="Times New Roman" w:hAnsi="Times New Roman" w:cs="Times New Roman"/>
          <w:b/>
          <w:bCs/>
        </w:rPr>
        <w:t>0</w:t>
      </w:r>
      <w:r w:rsidR="00EB7C11" w:rsidRPr="00323937">
        <w:rPr>
          <w:rFonts w:ascii="Times New Roman" w:hAnsi="Times New Roman" w:cs="Times New Roman"/>
          <w:b/>
          <w:bCs/>
        </w:rPr>
        <w:t>0.000, -</w:t>
      </w:r>
      <w:r w:rsidR="00361395" w:rsidRPr="00323937">
        <w:rPr>
          <w:rFonts w:ascii="Times New Roman" w:hAnsi="Times New Roman" w:cs="Times New Roman"/>
          <w:b/>
          <w:bCs/>
        </w:rPr>
        <w:t xml:space="preserve"> Ft</w:t>
      </w:r>
      <w:r w:rsidR="00F93F9A" w:rsidRPr="00323937">
        <w:rPr>
          <w:rFonts w:ascii="Times New Roman" w:hAnsi="Times New Roman" w:cs="Times New Roman"/>
          <w:b/>
          <w:bCs/>
        </w:rPr>
        <w:t xml:space="preserve">, maximuma </w:t>
      </w:r>
      <w:r w:rsidR="00216B6C" w:rsidRPr="00323937">
        <w:rPr>
          <w:rFonts w:ascii="Times New Roman" w:hAnsi="Times New Roman" w:cs="Times New Roman"/>
          <w:b/>
          <w:bCs/>
        </w:rPr>
        <w:t>3</w:t>
      </w:r>
      <w:r w:rsidR="00F93F9A" w:rsidRPr="00323937">
        <w:rPr>
          <w:rFonts w:ascii="Times New Roman" w:hAnsi="Times New Roman" w:cs="Times New Roman"/>
          <w:b/>
          <w:bCs/>
        </w:rPr>
        <w:t>0 naptári napra eső kötbér.</w:t>
      </w:r>
      <w:r w:rsidR="00F93F9A" w:rsidRPr="00323937">
        <w:rPr>
          <w:rFonts w:ascii="Times New Roman" w:hAnsi="Times New Roman" w:cs="Times New Roman"/>
        </w:rPr>
        <w:t xml:space="preserve"> </w:t>
      </w:r>
      <w:r w:rsidR="006C7A2A" w:rsidRPr="00323937">
        <w:rPr>
          <w:rFonts w:ascii="Times New Roman" w:hAnsi="Times New Roman" w:cs="Times New Roman"/>
          <w:b/>
        </w:rPr>
        <w:t xml:space="preserve"> </w:t>
      </w:r>
      <w:r w:rsidR="005F4261" w:rsidRPr="00323937">
        <w:rPr>
          <w:rFonts w:ascii="Times New Roman" w:hAnsi="Times New Roman" w:cs="Times New Roman"/>
          <w:b/>
        </w:rPr>
        <w:t>A késedelmi kötbér megfizetése nem mentesít a teljesítés alól.</w:t>
      </w:r>
      <w:r w:rsidR="005F4261" w:rsidRPr="00323937">
        <w:rPr>
          <w:rFonts w:ascii="Times New Roman" w:hAnsi="Times New Roman" w:cs="Times New Roman"/>
        </w:rPr>
        <w:t xml:space="preserve"> </w:t>
      </w:r>
    </w:p>
    <w:p w14:paraId="050E0CAF" w14:textId="55096AF1" w:rsidR="009B75F6" w:rsidRPr="00323937" w:rsidRDefault="006C7A2A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323937">
        <w:rPr>
          <w:rFonts w:ascii="Times New Roman" w:hAnsi="Times New Roman" w:cs="Times New Roman"/>
        </w:rPr>
        <w:t>A késedelmi kötbér maximumának elérése esetén Megrendelő jogosult a szerződést felmondani, vagy ha a teljesítés nem kezdődött meg, jogosult attól elállni</w:t>
      </w:r>
      <w:r w:rsidR="00216B6C" w:rsidRPr="00323937">
        <w:rPr>
          <w:rFonts w:ascii="Times New Roman" w:hAnsi="Times New Roman" w:cs="Times New Roman"/>
        </w:rPr>
        <w:t>, és meghiúsulási kötbért érvényesíteni</w:t>
      </w:r>
      <w:r w:rsidRPr="00323937">
        <w:rPr>
          <w:rFonts w:ascii="Times New Roman" w:hAnsi="Times New Roman" w:cs="Times New Roman"/>
        </w:rPr>
        <w:t>.</w:t>
      </w:r>
      <w:bookmarkEnd w:id="8"/>
      <w:r w:rsidR="009B75F6" w:rsidRPr="00323937">
        <w:rPr>
          <w:rFonts w:ascii="Times New Roman" w:hAnsi="Times New Roman" w:cs="Times New Roman"/>
        </w:rPr>
        <w:t xml:space="preserve"> </w:t>
      </w:r>
    </w:p>
    <w:p w14:paraId="0A2FDD2B" w14:textId="69447A9C" w:rsidR="00B91BF5" w:rsidRPr="00323937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03209129" w14:textId="4A6BB20D" w:rsidR="00B91BF5" w:rsidRPr="00323937" w:rsidRDefault="00B91BF5" w:rsidP="00871DDA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323937">
        <w:rPr>
          <w:rFonts w:ascii="Times New Roman" w:hAnsi="Times New Roman" w:cs="Times New Roman"/>
          <w:b/>
          <w:bCs/>
        </w:rPr>
        <w:t xml:space="preserve">Hibás teljesítési kötbér: </w:t>
      </w:r>
      <w:r w:rsidRPr="00323937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323937">
        <w:rPr>
          <w:rFonts w:ascii="Times New Roman" w:hAnsi="Times New Roman" w:cs="Times New Roman"/>
          <w:b/>
          <w:bCs/>
        </w:rPr>
        <w:t xml:space="preserve">A hibás teljesítési kötbér naptári napi összege </w:t>
      </w:r>
      <w:r w:rsidR="00361395" w:rsidRPr="00323937">
        <w:rPr>
          <w:rFonts w:ascii="Times New Roman" w:hAnsi="Times New Roman" w:cs="Times New Roman"/>
          <w:b/>
          <w:bCs/>
        </w:rPr>
        <w:t xml:space="preserve">nettó </w:t>
      </w:r>
      <w:r w:rsidR="00EB7C11" w:rsidRPr="00323937">
        <w:rPr>
          <w:rFonts w:ascii="Times New Roman" w:hAnsi="Times New Roman" w:cs="Times New Roman"/>
          <w:b/>
          <w:bCs/>
        </w:rPr>
        <w:t>1</w:t>
      </w:r>
      <w:r w:rsidR="00E1699B" w:rsidRPr="00323937">
        <w:rPr>
          <w:rFonts w:ascii="Times New Roman" w:hAnsi="Times New Roman" w:cs="Times New Roman"/>
          <w:b/>
          <w:bCs/>
        </w:rPr>
        <w:t>0</w:t>
      </w:r>
      <w:r w:rsidR="00EB7C11" w:rsidRPr="00323937">
        <w:rPr>
          <w:rFonts w:ascii="Times New Roman" w:hAnsi="Times New Roman" w:cs="Times New Roman"/>
          <w:b/>
          <w:bCs/>
        </w:rPr>
        <w:t>0.000, -</w:t>
      </w:r>
      <w:r w:rsidR="00361395" w:rsidRPr="00323937">
        <w:rPr>
          <w:rFonts w:ascii="Times New Roman" w:hAnsi="Times New Roman" w:cs="Times New Roman"/>
          <w:b/>
          <w:bCs/>
        </w:rPr>
        <w:t xml:space="preserve"> Ft</w:t>
      </w:r>
      <w:r w:rsidRPr="00323937">
        <w:rPr>
          <w:rFonts w:ascii="Times New Roman" w:hAnsi="Times New Roman" w:cs="Times New Roman"/>
          <w:b/>
          <w:bCs/>
        </w:rPr>
        <w:t xml:space="preserve">, maximuma </w:t>
      </w:r>
      <w:r w:rsidR="00216B6C" w:rsidRPr="00323937">
        <w:rPr>
          <w:rFonts w:ascii="Times New Roman" w:hAnsi="Times New Roman" w:cs="Times New Roman"/>
          <w:b/>
          <w:bCs/>
        </w:rPr>
        <w:t>3</w:t>
      </w:r>
      <w:r w:rsidRPr="00323937">
        <w:rPr>
          <w:rFonts w:ascii="Times New Roman" w:hAnsi="Times New Roman" w:cs="Times New Roman"/>
          <w:b/>
          <w:bCs/>
        </w:rPr>
        <w:t>0 naptári napra eső kötbér.</w:t>
      </w:r>
      <w:r w:rsidRPr="00323937">
        <w:rPr>
          <w:rFonts w:ascii="Times New Roman" w:hAnsi="Times New Roman" w:cs="Times New Roman"/>
        </w:rPr>
        <w:t xml:space="preserve"> </w:t>
      </w:r>
      <w:r w:rsidRPr="00323937">
        <w:rPr>
          <w:rFonts w:ascii="Times New Roman" w:hAnsi="Times New Roman" w:cs="Times New Roman"/>
          <w:b/>
        </w:rPr>
        <w:t xml:space="preserve"> </w:t>
      </w:r>
      <w:r w:rsidRPr="00323937">
        <w:rPr>
          <w:rFonts w:ascii="Times New Roman" w:hAnsi="Times New Roman" w:cs="Times New Roman"/>
        </w:rPr>
        <w:t>A hibás teljesítési kötbér maximumának elérése esetén Megrendelő jogosult a szerződést felmondani</w:t>
      </w:r>
      <w:r w:rsidR="00216B6C" w:rsidRPr="00323937">
        <w:rPr>
          <w:rFonts w:ascii="Times New Roman" w:hAnsi="Times New Roman" w:cs="Times New Roman"/>
        </w:rPr>
        <w:t>, és meghiúsulási kötbért érvényesíteni</w:t>
      </w:r>
      <w:r w:rsidRPr="00323937">
        <w:rPr>
          <w:rFonts w:ascii="Times New Roman" w:hAnsi="Times New Roman" w:cs="Times New Roman"/>
        </w:rPr>
        <w:t>.</w:t>
      </w:r>
    </w:p>
    <w:p w14:paraId="070947A1" w14:textId="77777777" w:rsidR="009B75F6" w:rsidRPr="0024698A" w:rsidRDefault="009B75F6" w:rsidP="009B75F6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314F871B" w14:textId="1F605827" w:rsidR="00706E38" w:rsidRPr="00323937" w:rsidRDefault="009B75F6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323937">
        <w:rPr>
          <w:rFonts w:ascii="Times New Roman" w:hAnsi="Times New Roman" w:cs="Times New Roman"/>
          <w:b/>
        </w:rPr>
        <w:lastRenderedPageBreak/>
        <w:t xml:space="preserve">Meghiúsulási kötbér: </w:t>
      </w:r>
      <w:bookmarkStart w:id="9" w:name="_Hlk524699957"/>
      <w:r w:rsidR="006E273B" w:rsidRPr="00323937">
        <w:rPr>
          <w:rFonts w:ascii="Times New Roman" w:hAnsi="Times New Roman" w:cs="Times New Roman"/>
        </w:rPr>
        <w:t>Kivitelező</w:t>
      </w:r>
      <w:r w:rsidR="00C464EE" w:rsidRPr="00323937">
        <w:rPr>
          <w:rFonts w:ascii="Times New Roman" w:hAnsi="Times New Roman" w:cs="Times New Roman"/>
        </w:rPr>
        <w:t xml:space="preserve"> köteles meghiúsulási kötbért fizetni, ha olyan okból, amelyért felelős, a Szerződés teljesítése meghiúsul. Megrendelő a Szerződés meghiúsulásának tekinti különösen azt, ha a késedelem</w:t>
      </w:r>
      <w:r w:rsidR="00C36209" w:rsidRPr="00323937">
        <w:rPr>
          <w:rFonts w:ascii="Times New Roman" w:hAnsi="Times New Roman" w:cs="Times New Roman"/>
        </w:rPr>
        <w:t xml:space="preserve"> és/vagy hibás teljesítés</w:t>
      </w:r>
      <w:r w:rsidR="00C464EE" w:rsidRPr="00323937">
        <w:rPr>
          <w:rFonts w:ascii="Times New Roman" w:hAnsi="Times New Roman" w:cs="Times New Roman"/>
        </w:rPr>
        <w:t xml:space="preserve"> esetére kikötött kötbér mértéke a maximum értéket eléri.</w:t>
      </w:r>
      <w:r w:rsidR="00C464EE" w:rsidRPr="00323937">
        <w:t xml:space="preserve"> </w:t>
      </w:r>
      <w:r w:rsidR="00C464EE" w:rsidRPr="00323937">
        <w:rPr>
          <w:rFonts w:ascii="Times New Roman" w:hAnsi="Times New Roman" w:cs="Times New Roman"/>
          <w:b/>
          <w:bCs/>
        </w:rPr>
        <w:t xml:space="preserve">A meghiúsulási kötbér mértéke </w:t>
      </w:r>
      <w:r w:rsidR="00365305" w:rsidRPr="00323937">
        <w:rPr>
          <w:rFonts w:ascii="Times New Roman" w:hAnsi="Times New Roman" w:cs="Times New Roman"/>
          <w:b/>
          <w:bCs/>
        </w:rPr>
        <w:t>a nettó</w:t>
      </w:r>
      <w:r w:rsidR="00C464EE" w:rsidRPr="00323937">
        <w:rPr>
          <w:rFonts w:ascii="Times New Roman" w:hAnsi="Times New Roman" w:cs="Times New Roman"/>
          <w:b/>
          <w:bCs/>
        </w:rPr>
        <w:t xml:space="preserve"> </w:t>
      </w:r>
      <w:r w:rsidR="00365305" w:rsidRPr="00323937">
        <w:rPr>
          <w:rFonts w:ascii="Times New Roman" w:hAnsi="Times New Roman" w:cs="Times New Roman"/>
          <w:b/>
          <w:bCs/>
        </w:rPr>
        <w:t>K</w:t>
      </w:r>
      <w:r w:rsidR="00C464EE" w:rsidRPr="00323937">
        <w:rPr>
          <w:rFonts w:ascii="Times New Roman" w:hAnsi="Times New Roman" w:cs="Times New Roman"/>
          <w:b/>
          <w:bCs/>
        </w:rPr>
        <w:t xml:space="preserve">ivitelezői </w:t>
      </w:r>
      <w:r w:rsidR="00365305" w:rsidRPr="00323937">
        <w:rPr>
          <w:rFonts w:ascii="Times New Roman" w:hAnsi="Times New Roman" w:cs="Times New Roman"/>
          <w:b/>
          <w:bCs/>
        </w:rPr>
        <w:t>D</w:t>
      </w:r>
      <w:r w:rsidR="00C464EE" w:rsidRPr="00323937">
        <w:rPr>
          <w:rFonts w:ascii="Times New Roman" w:hAnsi="Times New Roman" w:cs="Times New Roman"/>
          <w:b/>
          <w:bCs/>
        </w:rPr>
        <w:t xml:space="preserve">íj </w:t>
      </w:r>
      <w:r w:rsidR="00361395" w:rsidRPr="00323937">
        <w:rPr>
          <w:rFonts w:ascii="Times New Roman" w:hAnsi="Times New Roman" w:cs="Times New Roman"/>
          <w:b/>
          <w:bCs/>
        </w:rPr>
        <w:t>30</w:t>
      </w:r>
      <w:r w:rsidR="00C464EE" w:rsidRPr="00323937">
        <w:rPr>
          <w:rFonts w:ascii="Times New Roman" w:hAnsi="Times New Roman" w:cs="Times New Roman"/>
          <w:b/>
          <w:bCs/>
        </w:rPr>
        <w:t xml:space="preserve"> %-a.</w:t>
      </w:r>
    </w:p>
    <w:p w14:paraId="329DBC97" w14:textId="77777777" w:rsidR="00917FED" w:rsidRPr="0024698A" w:rsidRDefault="00917FED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  <w:highlight w:val="yellow"/>
        </w:rPr>
      </w:pPr>
    </w:p>
    <w:p w14:paraId="1655ADB0" w14:textId="2A9F0C0B" w:rsidR="00216B6C" w:rsidRPr="0024698A" w:rsidRDefault="00216B6C" w:rsidP="00706E38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cstheme="minorHAnsi"/>
        </w:rPr>
      </w:pPr>
      <w:r w:rsidRPr="0024698A">
        <w:rPr>
          <w:rFonts w:ascii="Times New Roman" w:hAnsi="Times New Roman" w:cs="Times New Roman"/>
          <w:b/>
          <w:bCs/>
        </w:rPr>
        <w:t>Meghiúsulási kötbér érvényesítése az egyéb kötbérek érvényesítését kizárja.</w:t>
      </w:r>
    </w:p>
    <w:p w14:paraId="452583EC" w14:textId="78E79BEF" w:rsidR="005F4261" w:rsidRPr="0024698A" w:rsidRDefault="007626E2" w:rsidP="000902BF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</w:rPr>
      </w:pPr>
      <w:r w:rsidRPr="0024698A">
        <w:rPr>
          <w:rFonts w:ascii="Times New Roman" w:hAnsi="Times New Roman" w:cs="Times New Roman"/>
          <w:b/>
        </w:rPr>
        <w:t>Szerződő felek rögzítik, hogy</w:t>
      </w:r>
      <w:r w:rsidR="000902BF" w:rsidRPr="0024698A">
        <w:rPr>
          <w:rFonts w:ascii="Times New Roman" w:hAnsi="Times New Roman" w:cs="Times New Roman"/>
          <w:b/>
        </w:rPr>
        <w:t xml:space="preserve"> a</w:t>
      </w:r>
      <w:r w:rsidR="005F4261" w:rsidRPr="0024698A">
        <w:rPr>
          <w:rFonts w:ascii="Times New Roman" w:hAnsi="Times New Roman" w:cs="Times New Roman"/>
          <w:b/>
        </w:rPr>
        <w:t xml:space="preserve"> meghiúsulási kötbér érvényesítése a teljesítés követelését kizárja. </w:t>
      </w:r>
    </w:p>
    <w:p w14:paraId="4986A528" w14:textId="431EBE8A" w:rsidR="009B75F6" w:rsidRPr="0024698A" w:rsidRDefault="00A14913" w:rsidP="005F42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bCs/>
        </w:rPr>
      </w:pPr>
      <w:r w:rsidRPr="0024698A">
        <w:rPr>
          <w:rFonts w:ascii="Times New Roman" w:hAnsi="Times New Roman" w:cs="Times New Roman"/>
          <w:b/>
        </w:rPr>
        <w:t>Kivitelező</w:t>
      </w:r>
      <w:r w:rsidR="005F4261" w:rsidRPr="0024698A">
        <w:rPr>
          <w:rFonts w:ascii="Times New Roman" w:hAnsi="Times New Roman" w:cs="Times New Roman"/>
          <w:b/>
        </w:rPr>
        <w:t xml:space="preserve"> a meghiúsulási kötbért annak felmerülésétől számított 30 napon belül köteles megfizetni.</w:t>
      </w:r>
    </w:p>
    <w:bookmarkEnd w:id="9"/>
    <w:p w14:paraId="7F9F06F9" w14:textId="704E1890" w:rsidR="00CF3223" w:rsidRPr="0024698A" w:rsidRDefault="005F4261" w:rsidP="005B1B4B">
      <w:pPr>
        <w:pStyle w:val="Nincstrkz"/>
        <w:ind w:left="567"/>
        <w:jc w:val="both"/>
        <w:rPr>
          <w:rFonts w:ascii="Times New Roman" w:hAnsi="Times New Roman" w:cs="Times New Roman"/>
          <w:b/>
          <w:lang w:eastAsia="hu-HU"/>
        </w:rPr>
      </w:pPr>
      <w:r w:rsidRPr="0024698A">
        <w:rPr>
          <w:rFonts w:ascii="Times New Roman" w:hAnsi="Times New Roman" w:cs="Times New Roman"/>
          <w:b/>
          <w:lang w:eastAsia="hu-HU"/>
        </w:rPr>
        <w:t xml:space="preserve">A kötbér megfizetése után </w:t>
      </w:r>
      <w:r w:rsidR="007626E2" w:rsidRPr="0024698A">
        <w:rPr>
          <w:rFonts w:ascii="Times New Roman" w:hAnsi="Times New Roman" w:cs="Times New Roman"/>
          <w:b/>
        </w:rPr>
        <w:t xml:space="preserve">az általános forgalmi adóról szóló 2007. évi CXXVII. törvény rendelkezései alapján </w:t>
      </w:r>
      <w:r w:rsidRPr="0024698A">
        <w:rPr>
          <w:rFonts w:ascii="Times New Roman" w:hAnsi="Times New Roman" w:cs="Times New Roman"/>
          <w:b/>
          <w:lang w:eastAsia="hu-HU"/>
        </w:rPr>
        <w:t xml:space="preserve">nem </w:t>
      </w:r>
      <w:r w:rsidR="007626E2" w:rsidRPr="0024698A">
        <w:rPr>
          <w:rFonts w:ascii="Times New Roman" w:hAnsi="Times New Roman" w:cs="Times New Roman"/>
          <w:b/>
          <w:lang w:eastAsia="hu-HU"/>
        </w:rPr>
        <w:t xml:space="preserve">kell ÁFA-t fizetni, </w:t>
      </w:r>
      <w:r w:rsidR="007626E2" w:rsidRPr="0024698A">
        <w:rPr>
          <w:rFonts w:ascii="Times New Roman" w:hAnsi="Times New Roman" w:cs="Times New Roman"/>
          <w:b/>
        </w:rPr>
        <w:t>a számvitelről szóló 2000. évi C. törvény</w:t>
      </w:r>
      <w:r w:rsidR="007626E2" w:rsidRPr="0024698A">
        <w:rPr>
          <w:rFonts w:ascii="Times New Roman" w:hAnsi="Times New Roman" w:cs="Times New Roman"/>
        </w:rPr>
        <w:t xml:space="preserve"> </w:t>
      </w:r>
      <w:r w:rsidRPr="0024698A">
        <w:rPr>
          <w:rFonts w:ascii="Times New Roman" w:hAnsi="Times New Roman" w:cs="Times New Roman"/>
          <w:b/>
          <w:lang w:eastAsia="hu-HU"/>
        </w:rPr>
        <w:t xml:space="preserve">szerinti bizonylat </w:t>
      </w:r>
      <w:r w:rsidR="007626E2" w:rsidRPr="0024698A">
        <w:rPr>
          <w:rFonts w:ascii="Times New Roman" w:hAnsi="Times New Roman" w:cs="Times New Roman"/>
          <w:b/>
          <w:lang w:eastAsia="hu-HU"/>
        </w:rPr>
        <w:t xml:space="preserve">kiállítása, azaz jelen </w:t>
      </w:r>
      <w:r w:rsidRPr="0024698A">
        <w:rPr>
          <w:rFonts w:ascii="Times New Roman" w:hAnsi="Times New Roman" w:cs="Times New Roman"/>
          <w:b/>
          <w:lang w:eastAsia="hu-HU"/>
        </w:rPr>
        <w:t>a szerződés is elég.</w:t>
      </w:r>
    </w:p>
    <w:p w14:paraId="497F103F" w14:textId="77777777" w:rsidR="00917FED" w:rsidRPr="0024698A" w:rsidRDefault="00917FED" w:rsidP="005F4261">
      <w:pPr>
        <w:pStyle w:val="Listaszerbekezds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7D7D314C" w14:textId="3C180134" w:rsidR="00D25218" w:rsidRPr="0024698A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24698A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24698A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7EE07019" w14:textId="77777777" w:rsidR="00127B67" w:rsidRPr="0024698A" w:rsidRDefault="00127B67" w:rsidP="00127B67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 xml:space="preserve">Kivitelező a Szerződés teljesítéséért, az elvégzett munkákat és beépített anyagokat, szerkezeteket illetően jótállásra köteles </w:t>
      </w:r>
      <w:r w:rsidRPr="0024698A">
        <w:rPr>
          <w:rFonts w:ascii="Times New Roman" w:hAnsi="Times New Roman" w:cs="Times New Roman"/>
          <w:b/>
          <w:bCs/>
          <w:color w:val="000000"/>
        </w:rPr>
        <w:t>a lakásépítéssel kapcsolatos kötelező jótállásról szóló 181/2003. (XI.5.) Korm. rendeletben meghatározottak szerint</w:t>
      </w:r>
      <w:r w:rsidRPr="0024698A">
        <w:rPr>
          <w:rFonts w:ascii="Times New Roman" w:hAnsi="Times New Roman" w:cs="Times New Roman"/>
          <w:color w:val="000000"/>
        </w:rPr>
        <w:t>.</w:t>
      </w:r>
    </w:p>
    <w:p w14:paraId="03395EBB" w14:textId="77777777" w:rsidR="00127B67" w:rsidRPr="0024698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4AF3D1EC" w14:textId="77777777" w:rsidR="00127B67" w:rsidRPr="0024698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A jótállás időtartama alatt Kivitelező a jogszabályban foglalt feltételek szerint köteles helytállni a hibás teljesítésért. Kivitelező mentesül a jótállási kötelezettség alól, ha bizonyítja, hogy a hiba oka a teljesítés után keletkezett.</w:t>
      </w:r>
    </w:p>
    <w:p w14:paraId="06C9281A" w14:textId="77777777" w:rsidR="00127B67" w:rsidRPr="0024698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F4A8082" w14:textId="75CDCA34" w:rsidR="00127B67" w:rsidRPr="0024698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24698A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830E82C" w14:textId="77777777" w:rsidR="00127B67" w:rsidRPr="0024698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3747BE05" w14:textId="77777777" w:rsidR="00127B67" w:rsidRPr="0024698A" w:rsidRDefault="00127B67" w:rsidP="00127B6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24698A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24698A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24698A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24698A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24698A">
        <w:rPr>
          <w:rFonts w:ascii="Times New Roman" w:hAnsi="Times New Roman" w:cs="Times New Roman"/>
          <w:color w:val="000000"/>
        </w:rPr>
        <w:t xml:space="preserve"> </w:t>
      </w:r>
      <w:r w:rsidRPr="0024698A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24698A">
        <w:rPr>
          <w:rFonts w:ascii="Times New Roman" w:hAnsi="Times New Roman" w:cs="Times New Roman"/>
          <w:color w:val="000000"/>
        </w:rPr>
        <w:t xml:space="preserve"> </w:t>
      </w:r>
    </w:p>
    <w:p w14:paraId="105DFAE2" w14:textId="77777777" w:rsidR="00144B3D" w:rsidRPr="0024698A" w:rsidRDefault="00144B3D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</w:rPr>
      </w:pPr>
    </w:p>
    <w:p w14:paraId="6E0014C6" w14:textId="77777777" w:rsidR="00D25218" w:rsidRPr="0024698A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24698A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24698A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24698A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24698A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24698A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24698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24698A" w14:paraId="3CE580BF" w14:textId="77777777" w:rsidTr="00A11112">
        <w:tc>
          <w:tcPr>
            <w:tcW w:w="4318" w:type="dxa"/>
          </w:tcPr>
          <w:p w14:paraId="2DA5059C" w14:textId="77777777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4698A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156B2FF9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24698A" w14:paraId="27663052" w14:textId="77777777" w:rsidTr="00A11112">
        <w:tc>
          <w:tcPr>
            <w:tcW w:w="4318" w:type="dxa"/>
          </w:tcPr>
          <w:p w14:paraId="4B88F9FA" w14:textId="77777777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4698A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417C11CF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24698A" w14:paraId="559BE4C3" w14:textId="77777777" w:rsidTr="00A11112">
        <w:tc>
          <w:tcPr>
            <w:tcW w:w="4318" w:type="dxa"/>
          </w:tcPr>
          <w:p w14:paraId="16588BC3" w14:textId="77777777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4698A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24698A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4C1C197B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24698A" w14:paraId="20436BE2" w14:textId="77777777" w:rsidTr="00A11112">
        <w:tc>
          <w:tcPr>
            <w:tcW w:w="4318" w:type="dxa"/>
          </w:tcPr>
          <w:p w14:paraId="58A40074" w14:textId="77777777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4698A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6D0A5C19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24698A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24698A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24698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24698A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24698A" w14:paraId="7914724E" w14:textId="77777777" w:rsidTr="00A11112">
        <w:tc>
          <w:tcPr>
            <w:tcW w:w="4318" w:type="dxa"/>
          </w:tcPr>
          <w:p w14:paraId="638A245F" w14:textId="77777777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4698A">
              <w:rPr>
                <w:rFonts w:ascii="Times New Roman" w:hAnsi="Times New Roman" w:cs="Times New Roman"/>
                <w:iCs/>
                <w:color w:val="000000"/>
              </w:rPr>
              <w:lastRenderedPageBreak/>
              <w:t>név:</w:t>
            </w:r>
          </w:p>
        </w:tc>
        <w:tc>
          <w:tcPr>
            <w:tcW w:w="4318" w:type="dxa"/>
          </w:tcPr>
          <w:p w14:paraId="45A2293A" w14:textId="31F9129E" w:rsidR="00A11112" w:rsidRPr="0024698A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24698A" w14:paraId="3D9C3962" w14:textId="77777777" w:rsidTr="00A11112">
        <w:tc>
          <w:tcPr>
            <w:tcW w:w="4318" w:type="dxa"/>
          </w:tcPr>
          <w:p w14:paraId="20720B2E" w14:textId="77777777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4698A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3B4BF6B7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24698A" w14:paraId="59A5F9AE" w14:textId="77777777" w:rsidTr="00A11112">
        <w:tc>
          <w:tcPr>
            <w:tcW w:w="4318" w:type="dxa"/>
          </w:tcPr>
          <w:p w14:paraId="2D522A83" w14:textId="77777777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4698A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24698A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6C44909C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24698A" w14:paraId="1FE73A82" w14:textId="77777777" w:rsidTr="00A11112">
        <w:tc>
          <w:tcPr>
            <w:tcW w:w="4318" w:type="dxa"/>
          </w:tcPr>
          <w:p w14:paraId="4F6865DF" w14:textId="77777777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24698A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1D6CB17A" w:rsidR="00A11112" w:rsidRPr="0024698A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24698A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24698A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4698A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24698A">
        <w:rPr>
          <w:rFonts w:ascii="Times New Roman" w:hAnsi="Times New Roman" w:cs="Times New Roman"/>
          <w:color w:val="000000"/>
        </w:rPr>
        <w:t xml:space="preserve"> </w:t>
      </w:r>
      <w:r w:rsidRPr="0024698A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563091F5" w14:textId="77777777" w:rsidR="00144B3D" w:rsidRPr="0024698A" w:rsidRDefault="00144B3D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75722E49" w14:textId="77777777" w:rsidR="00A11112" w:rsidRPr="00323937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323937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323937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712932CC" w14:textId="3D22D746" w:rsidR="000A3DF3" w:rsidRPr="00323937" w:rsidRDefault="002C5A18" w:rsidP="00B51D6E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23937">
        <w:rPr>
          <w:rFonts w:ascii="Times New Roman" w:hAnsi="Times New Roman" w:cs="Times New Roman"/>
          <w:b/>
          <w:bCs/>
          <w:color w:val="000000"/>
        </w:rPr>
        <w:t>Kivitelezőnek legkésőbb a Szerződés megkötésének időpontjáig a 322/2015. (X. 30.) Korm. rendelet 26. §-ában előírt teljes körű felelősségbiztosítással (építés- és szerelésbiztosítás - C.A.R. vagy azzal egyenértékű) kell rendelkeznie, melynek mértéke legalább 2.000.000, - Ft/kár és 5.000.000, - Ft/év.</w:t>
      </w:r>
    </w:p>
    <w:p w14:paraId="0DE7F949" w14:textId="77777777" w:rsidR="00A11112" w:rsidRPr="002C5A18" w:rsidRDefault="00A11112" w:rsidP="002C5A18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17531600" w14:textId="293862C1" w:rsidR="00A11112" w:rsidRPr="002C5A18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C5A18">
        <w:rPr>
          <w:rFonts w:ascii="Times New Roman" w:hAnsi="Times New Roman" w:cs="Times New Roman"/>
          <w:color w:val="000000"/>
        </w:rPr>
        <w:t>Kivitelező</w:t>
      </w:r>
      <w:r w:rsidR="00033037" w:rsidRPr="002C5A18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2C5A18">
        <w:rPr>
          <w:rFonts w:ascii="Times New Roman" w:hAnsi="Times New Roman" w:cs="Times New Roman"/>
          <w:color w:val="000000"/>
        </w:rPr>
        <w:t xml:space="preserve"> </w:t>
      </w:r>
      <w:r w:rsidR="00033037" w:rsidRPr="002C5A18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7BA73466" w14:textId="77777777" w:rsidR="002C5A18" w:rsidRPr="002C5A18" w:rsidRDefault="002C5A18" w:rsidP="002C5A18">
      <w:pPr>
        <w:pStyle w:val="Listaszerbekezds"/>
        <w:rPr>
          <w:rFonts w:ascii="Times New Roman" w:hAnsi="Times New Roman" w:cs="Times New Roman"/>
          <w:color w:val="000000"/>
        </w:rPr>
      </w:pPr>
    </w:p>
    <w:p w14:paraId="42F993C8" w14:textId="3E8442BD" w:rsidR="002C5A18" w:rsidRPr="002C5A18" w:rsidRDefault="002C5A18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2C5A18">
        <w:rPr>
          <w:rFonts w:ascii="Times New Roman" w:hAnsi="Times New Roman" w:cs="Times New Roman"/>
          <w:color w:val="000000"/>
        </w:rPr>
        <w:t>Felek rögzítik, hogy a felelősségbiztosítási kötvényt (valamint szükség esetén az annak fennálltát igazoló egyéb dokumentumot) a Kivitelező köteles legkésőbb a Szerződés aláírásával egyidejűleg átadni a Megrendelő részére. Ennek elmulasztását a Felek a Kivitelező részéről súlyos szerződésszegésnek tekintik és a Megrendelő jogosult a Szerződést azonnali hatállyal felmondani, illetve amennyiben annak jogszabályban rögzített feltételei fennállnak, attól elállni. A felelősségbiztosítási kötvény másolati példánya a jelen Szerződés 4. sz. mellékletét képezi.</w:t>
      </w:r>
    </w:p>
    <w:p w14:paraId="697FC57B" w14:textId="77777777" w:rsidR="00A11112" w:rsidRPr="0024698A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67FCE8D2" w14:textId="77777777" w:rsidR="00A11112" w:rsidRPr="004F5171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4F5171">
        <w:rPr>
          <w:rFonts w:ascii="Times New Roman" w:hAnsi="Times New Roman" w:cs="Times New Roman"/>
          <w:b/>
          <w:bCs/>
          <w:color w:val="000000"/>
        </w:rPr>
        <w:t>XI</w:t>
      </w:r>
      <w:r w:rsidR="00B101DE" w:rsidRPr="004F5171">
        <w:rPr>
          <w:rFonts w:ascii="Times New Roman" w:hAnsi="Times New Roman" w:cs="Times New Roman"/>
          <w:b/>
          <w:bCs/>
          <w:color w:val="000000"/>
        </w:rPr>
        <w:t>I</w:t>
      </w:r>
      <w:r w:rsidRPr="004F5171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C7CD1" w:rsidRPr="004F5171">
        <w:rPr>
          <w:rFonts w:ascii="Times New Roman" w:hAnsi="Times New Roman" w:cs="Times New Roman"/>
          <w:b/>
          <w:bCs/>
          <w:color w:val="000000"/>
        </w:rPr>
        <w:t>VEGYES</w:t>
      </w:r>
      <w:r w:rsidRPr="004F5171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4F5171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0D4FB624" w:rsidR="00801CFB" w:rsidRPr="004F5171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color w:val="000000"/>
        </w:rPr>
        <w:t>Felek jelen szerződésből eredő esetleges jogvitáikat elsősorban tárgyalásos úton</w:t>
      </w:r>
      <w:r w:rsidR="004D658C" w:rsidRPr="004F5171">
        <w:rPr>
          <w:rFonts w:ascii="Times New Roman" w:hAnsi="Times New Roman" w:cs="Times New Roman"/>
          <w:color w:val="000000"/>
        </w:rPr>
        <w:t xml:space="preserve"> </w:t>
      </w:r>
      <w:r w:rsidRPr="004F5171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4F5171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1957EA01" w:rsidR="00DB38AC" w:rsidRPr="004F5171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color w:val="000000"/>
        </w:rPr>
        <w:t>Kivitelező kifejezetten nyilatkozik, hogy a szerződés teljesítése során nem vesz igénybe az eljárásban előírt kizáró okok hatálya alatt álló alvállalkozót.</w:t>
      </w:r>
    </w:p>
    <w:p w14:paraId="3D8E397B" w14:textId="77777777" w:rsidR="00196F55" w:rsidRPr="004F5171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5CB8EDF8" w14:textId="73651D96" w:rsidR="00196F55" w:rsidRPr="004F5171" w:rsidRDefault="00196F5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4F5171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E70CB43" w14:textId="77777777" w:rsidR="00196F55" w:rsidRPr="004F5171" w:rsidRDefault="00196F55" w:rsidP="00196F55">
      <w:pPr>
        <w:pStyle w:val="Listaszerbekezds"/>
        <w:rPr>
          <w:rFonts w:ascii="Times New Roman" w:hAnsi="Times New Roman" w:cs="Times New Roman"/>
          <w:color w:val="000000"/>
        </w:rPr>
      </w:pPr>
    </w:p>
    <w:p w14:paraId="092D004A" w14:textId="29DEE6BF" w:rsidR="00196F55" w:rsidRPr="004F5171" w:rsidRDefault="00196F55" w:rsidP="00196F5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bejelenteni.</w:t>
      </w:r>
    </w:p>
    <w:p w14:paraId="469934EA" w14:textId="77777777" w:rsidR="00801CFB" w:rsidRPr="004F5171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E8FD9DC" w14:textId="77777777" w:rsidR="00801CFB" w:rsidRPr="004F5171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4F5171">
        <w:rPr>
          <w:rFonts w:ascii="Times New Roman" w:hAnsi="Times New Roman" w:cs="Times New Roman"/>
          <w:color w:val="000000"/>
        </w:rPr>
        <w:t>Kivitelező</w:t>
      </w:r>
      <w:r w:rsidRPr="004F5171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4F5171">
        <w:rPr>
          <w:rFonts w:ascii="Times New Roman" w:hAnsi="Times New Roman" w:cs="Times New Roman"/>
          <w:color w:val="000000"/>
        </w:rPr>
        <w:t xml:space="preserve"> </w:t>
      </w:r>
      <w:r w:rsidRPr="004F5171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4F5171">
        <w:rPr>
          <w:rFonts w:ascii="Times New Roman" w:hAnsi="Times New Roman" w:cs="Times New Roman"/>
          <w:color w:val="000000"/>
        </w:rPr>
        <w:t xml:space="preserve"> </w:t>
      </w:r>
      <w:r w:rsidRPr="004F5171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4F5171">
        <w:rPr>
          <w:rFonts w:ascii="Times New Roman" w:hAnsi="Times New Roman" w:cs="Times New Roman"/>
          <w:color w:val="000000"/>
        </w:rPr>
        <w:t xml:space="preserve"> </w:t>
      </w:r>
      <w:r w:rsidRPr="004F5171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4F5171">
        <w:rPr>
          <w:rFonts w:ascii="Times New Roman" w:hAnsi="Times New Roman" w:cs="Times New Roman"/>
          <w:color w:val="000000"/>
        </w:rPr>
        <w:t xml:space="preserve"> </w:t>
      </w:r>
      <w:r w:rsidRPr="004F5171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4F5171">
        <w:rPr>
          <w:rFonts w:ascii="Times New Roman" w:hAnsi="Times New Roman" w:cs="Times New Roman"/>
          <w:color w:val="000000"/>
        </w:rPr>
        <w:t xml:space="preserve"> </w:t>
      </w:r>
      <w:r w:rsidRPr="004F5171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4F5171">
        <w:rPr>
          <w:rFonts w:ascii="Times New Roman" w:hAnsi="Times New Roman" w:cs="Times New Roman"/>
          <w:color w:val="000000"/>
        </w:rPr>
        <w:t xml:space="preserve"> </w:t>
      </w:r>
      <w:r w:rsidRPr="004F5171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4F5171">
        <w:rPr>
          <w:rFonts w:ascii="Times New Roman" w:hAnsi="Times New Roman" w:cs="Times New Roman"/>
          <w:color w:val="000000"/>
        </w:rPr>
        <w:t xml:space="preserve"> </w:t>
      </w:r>
      <w:r w:rsidRPr="004F5171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24698A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3318822E" w14:textId="77989A7B" w:rsidR="00801CFB" w:rsidRPr="004F5171" w:rsidRDefault="00CB6FE3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color w:val="000000"/>
        </w:rPr>
        <w:t>Jelen Szerződés törzsszövege – a mellékletek nélkül – 1</w:t>
      </w:r>
      <w:r w:rsidR="00CC01CB" w:rsidRPr="004F5171">
        <w:rPr>
          <w:rFonts w:ascii="Times New Roman" w:hAnsi="Times New Roman" w:cs="Times New Roman"/>
          <w:color w:val="000000"/>
        </w:rPr>
        <w:t>1</w:t>
      </w:r>
      <w:r w:rsidRPr="004F5171">
        <w:rPr>
          <w:rFonts w:ascii="Times New Roman" w:hAnsi="Times New Roman" w:cs="Times New Roman"/>
          <w:color w:val="000000"/>
        </w:rPr>
        <w:t xml:space="preserve"> oldalból áll és két (2) darab egymással teljesen megegyező példányban készült, melyből 1 példány Megrendelőt, 1 példány Kivitelezőt illet meg.</w:t>
      </w:r>
      <w:r w:rsidR="00033037" w:rsidRPr="004F5171">
        <w:rPr>
          <w:rFonts w:ascii="Times New Roman" w:hAnsi="Times New Roman" w:cs="Times New Roman"/>
          <w:color w:val="000000"/>
        </w:rPr>
        <w:t xml:space="preserve"> </w:t>
      </w:r>
    </w:p>
    <w:p w14:paraId="00C82DEE" w14:textId="77777777" w:rsidR="0053485E" w:rsidRPr="004F5171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2278F86" w14:textId="3FD291C3" w:rsidR="00E1699B" w:rsidRPr="004F5171" w:rsidRDefault="00033037" w:rsidP="004F5171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color w:val="000000"/>
        </w:rPr>
        <w:t xml:space="preserve">Jelen </w:t>
      </w:r>
      <w:r w:rsidR="0053485E" w:rsidRPr="004F5171">
        <w:rPr>
          <w:rFonts w:ascii="Times New Roman" w:hAnsi="Times New Roman" w:cs="Times New Roman"/>
          <w:color w:val="000000"/>
        </w:rPr>
        <w:t>S</w:t>
      </w:r>
      <w:r w:rsidRPr="004F5171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4F5171">
        <w:rPr>
          <w:rFonts w:ascii="Times New Roman" w:hAnsi="Times New Roman" w:cs="Times New Roman"/>
          <w:color w:val="000000"/>
        </w:rPr>
        <w:t xml:space="preserve"> </w:t>
      </w:r>
      <w:r w:rsidRPr="004F5171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4F5171">
        <w:rPr>
          <w:rFonts w:ascii="Times New Roman" w:hAnsi="Times New Roman" w:cs="Times New Roman"/>
          <w:color w:val="000000"/>
        </w:rPr>
        <w:t xml:space="preserve"> </w:t>
      </w:r>
      <w:r w:rsidRPr="004F5171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4F5171">
        <w:rPr>
          <w:rFonts w:ascii="Times New Roman" w:hAnsi="Times New Roman" w:cs="Times New Roman"/>
          <w:color w:val="000000"/>
        </w:rPr>
        <w:t xml:space="preserve"> </w:t>
      </w:r>
    </w:p>
    <w:p w14:paraId="2DE875B1" w14:textId="77777777" w:rsidR="00E1699B" w:rsidRPr="004F5171" w:rsidRDefault="00E1699B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42ADCB79" w14:textId="77777777" w:rsidR="00E1699B" w:rsidRPr="004F5171" w:rsidRDefault="00E1699B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0AFE355C" w14:textId="49F7CE2F" w:rsidR="00801CFB" w:rsidRPr="004F5171" w:rsidRDefault="00033037" w:rsidP="00CE7B14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4F5171">
        <w:rPr>
          <w:rFonts w:ascii="Times New Roman" w:hAnsi="Times New Roman" w:cs="Times New Roman"/>
          <w:color w:val="000000"/>
          <w:u w:val="single"/>
        </w:rPr>
        <w:t>Mellékletek:</w:t>
      </w:r>
      <w:r w:rsidR="008B4CE9" w:rsidRPr="004F5171">
        <w:rPr>
          <w:rFonts w:ascii="Times New Roman" w:hAnsi="Times New Roman" w:cs="Times New Roman"/>
          <w:color w:val="000000"/>
          <w:u w:val="single"/>
        </w:rPr>
        <w:t xml:space="preserve"> </w:t>
      </w:r>
    </w:p>
    <w:p w14:paraId="5551B7D4" w14:textId="52C893C4" w:rsidR="00801CFB" w:rsidRPr="004F5171" w:rsidRDefault="00033037" w:rsidP="004F5171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color w:val="000000"/>
        </w:rPr>
        <w:t xml:space="preserve">számú melléklet: </w:t>
      </w:r>
      <w:r w:rsidR="00DB38AC" w:rsidRPr="004F5171">
        <w:rPr>
          <w:rFonts w:ascii="Times New Roman" w:hAnsi="Times New Roman" w:cs="Times New Roman"/>
          <w:color w:val="000000"/>
        </w:rPr>
        <w:t>Kivitelező Átláthatósági Nyilatkozata</w:t>
      </w:r>
    </w:p>
    <w:p w14:paraId="7793B1B1" w14:textId="273CCCDC" w:rsidR="004F5171" w:rsidRPr="004F5171" w:rsidRDefault="004F5171" w:rsidP="004F5171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color w:val="000000"/>
        </w:rPr>
        <w:t>számú melléklet: Alvállalkozó bejelentésére szolgáló nyilatkozatminta</w:t>
      </w:r>
    </w:p>
    <w:p w14:paraId="6F8169E6" w14:textId="34A5187E" w:rsidR="004F5171" w:rsidRPr="004F5171" w:rsidRDefault="004F5171" w:rsidP="004F5171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color w:val="000000"/>
        </w:rPr>
        <w:t>számú melléklet: Alvállalkozói teljesítés lejelentésére szolgáló nyilatkozatminta</w:t>
      </w:r>
    </w:p>
    <w:p w14:paraId="3B061CB4" w14:textId="032D848F" w:rsidR="00801CFB" w:rsidRPr="004F5171" w:rsidRDefault="00033037" w:rsidP="004F5171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color w:val="000000"/>
        </w:rPr>
        <w:t>számú melléklet</w:t>
      </w:r>
      <w:r w:rsidR="00DB38AC" w:rsidRPr="004F5171">
        <w:rPr>
          <w:rFonts w:ascii="Times New Roman" w:hAnsi="Times New Roman" w:cs="Times New Roman"/>
          <w:color w:val="000000"/>
        </w:rPr>
        <w:t>: Felelősségbiztosítás (másolatban csatolva)</w:t>
      </w:r>
    </w:p>
    <w:p w14:paraId="7D435A57" w14:textId="6241C1B1" w:rsidR="003C4FB2" w:rsidRPr="004F5171" w:rsidRDefault="003C4FB2" w:rsidP="004F5171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4F5171">
        <w:rPr>
          <w:rFonts w:ascii="Times New Roman" w:hAnsi="Times New Roman" w:cs="Times New Roman"/>
          <w:color w:val="000000"/>
        </w:rPr>
        <w:t>számú melléklet: Kivitelező – ajánlatban benyújtott - árazott költségvetése</w:t>
      </w:r>
    </w:p>
    <w:p w14:paraId="049A2049" w14:textId="77777777" w:rsidR="00602478" w:rsidRPr="004F5171" w:rsidRDefault="00602478" w:rsidP="009A5851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801CFB" w:rsidRPr="004F5171" w14:paraId="584D1116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5253BCA8" w14:textId="063CF2DF" w:rsidR="00801CFB" w:rsidRPr="004F5171" w:rsidRDefault="0053485E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4F5171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795F61" w14:textId="1DEA0C8E" w:rsidR="00801CFB" w:rsidRPr="004F5171" w:rsidRDefault="00014363" w:rsidP="003E1A32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0" w:name="_Hlk21700258"/>
            <w:r w:rsidRPr="004F5171">
              <w:rPr>
                <w:rFonts w:ascii="Times New Roman" w:hAnsi="Times New Roman" w:cs="Times New Roman"/>
                <w:b/>
                <w:bCs/>
              </w:rPr>
              <w:t>………………..</w:t>
            </w:r>
            <w:r w:rsidR="00634D37" w:rsidRPr="004F5171">
              <w:rPr>
                <w:rFonts w:ascii="Times New Roman" w:hAnsi="Times New Roman" w:cs="Times New Roman"/>
                <w:b/>
                <w:bCs/>
              </w:rPr>
              <w:t>.</w:t>
            </w:r>
            <w:bookmarkEnd w:id="10"/>
          </w:p>
        </w:tc>
      </w:tr>
      <w:tr w:rsidR="00801CFB" w:rsidRPr="004F5171" w14:paraId="5979B310" w14:textId="77777777" w:rsidTr="00A17D21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F9554C8" w14:textId="77777777" w:rsidR="00801CFB" w:rsidRPr="004F5171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4F5171">
              <w:rPr>
                <w:rFonts w:ascii="Times New Roman" w:hAnsi="Times New Roman" w:cs="Times New Roman"/>
              </w:rPr>
              <w:t>Aláírás:</w:t>
            </w:r>
          </w:p>
          <w:p w14:paraId="3EE243B0" w14:textId="77777777" w:rsidR="0051519D" w:rsidRPr="004F5171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094B9846" w14:textId="77777777" w:rsidR="00801CFB" w:rsidRPr="004F5171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4F5171">
              <w:rPr>
                <w:rFonts w:ascii="Times New Roman" w:hAnsi="Times New Roman" w:cs="Times New Roman"/>
              </w:rPr>
              <w:t>……………………</w:t>
            </w:r>
            <w:r w:rsidR="0051519D" w:rsidRPr="004F5171">
              <w:rPr>
                <w:rFonts w:ascii="Times New Roman" w:hAnsi="Times New Roman" w:cs="Times New Roman"/>
              </w:rPr>
              <w:t>………………..</w:t>
            </w:r>
            <w:r w:rsidRPr="004F5171">
              <w:rPr>
                <w:rFonts w:ascii="Times New Roman" w:hAnsi="Times New Roman" w:cs="Times New Roman"/>
              </w:rPr>
              <w:t>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D6709" w14:textId="77777777" w:rsidR="00801CFB" w:rsidRPr="004F5171" w:rsidRDefault="00801CFB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4F5171">
              <w:rPr>
                <w:rFonts w:ascii="Times New Roman" w:hAnsi="Times New Roman" w:cs="Times New Roman"/>
              </w:rPr>
              <w:t>Aláírás:</w:t>
            </w:r>
          </w:p>
          <w:p w14:paraId="6706812F" w14:textId="77777777" w:rsidR="0051519D" w:rsidRPr="004F5171" w:rsidRDefault="0051519D" w:rsidP="003E1A32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7F96DBC3" w14:textId="77777777" w:rsidR="00801CFB" w:rsidRPr="004F5171" w:rsidRDefault="00801CFB" w:rsidP="003E1A32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4F5171">
              <w:rPr>
                <w:rFonts w:ascii="Times New Roman" w:hAnsi="Times New Roman" w:cs="Times New Roman"/>
              </w:rPr>
              <w:t>……………………</w:t>
            </w:r>
            <w:r w:rsidR="0051519D" w:rsidRPr="004F5171">
              <w:rPr>
                <w:rFonts w:ascii="Times New Roman" w:hAnsi="Times New Roman" w:cs="Times New Roman"/>
              </w:rPr>
              <w:t>…..</w:t>
            </w:r>
            <w:r w:rsidRPr="004F5171">
              <w:rPr>
                <w:rFonts w:ascii="Times New Roman" w:hAnsi="Times New Roman" w:cs="Times New Roman"/>
              </w:rPr>
              <w:t>…</w:t>
            </w:r>
            <w:r w:rsidR="0051519D" w:rsidRPr="004F5171">
              <w:rPr>
                <w:rFonts w:ascii="Times New Roman" w:hAnsi="Times New Roman" w:cs="Times New Roman"/>
              </w:rPr>
              <w:t>……….</w:t>
            </w:r>
            <w:r w:rsidRPr="004F5171">
              <w:rPr>
                <w:rFonts w:ascii="Times New Roman" w:hAnsi="Times New Roman" w:cs="Times New Roman"/>
              </w:rPr>
              <w:t>..</w:t>
            </w:r>
          </w:p>
        </w:tc>
      </w:tr>
      <w:tr w:rsidR="00801CFB" w:rsidRPr="004F5171" w14:paraId="24561B02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2CD743F5" w14:textId="0D1CDD49" w:rsidR="00801CFB" w:rsidRPr="004F5171" w:rsidRDefault="000B59C2" w:rsidP="0051519D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F5171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32A271EB" w14:textId="77777777" w:rsidR="00634D37" w:rsidRPr="004F5171" w:rsidRDefault="0053485E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F5171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1B2B7940" w14:textId="77777777" w:rsidR="00634D37" w:rsidRPr="004F5171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7E7DCD8F" w14:textId="1CF91871" w:rsidR="00801CFB" w:rsidRPr="004F5171" w:rsidRDefault="00801CF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4F5171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0B7ADC56" w14:textId="1E8E912F" w:rsidR="004D7603" w:rsidRPr="004F5171" w:rsidRDefault="00014363" w:rsidP="004D7603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4F5171">
              <w:rPr>
                <w:rFonts w:ascii="Times New Roman" w:hAnsi="Times New Roman" w:cs="Times New Roman"/>
                <w:iCs/>
              </w:rPr>
              <w:t>……………………..</w:t>
            </w:r>
          </w:p>
          <w:p w14:paraId="7732E30A" w14:textId="77777777" w:rsidR="00634D37" w:rsidRPr="004F5171" w:rsidRDefault="00634D37" w:rsidP="00634D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8F89AC3" w14:textId="6DD749B0" w:rsidR="00801CFB" w:rsidRPr="004F5171" w:rsidRDefault="006E273B" w:rsidP="00634D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4F5171">
              <w:rPr>
                <w:rFonts w:ascii="Times New Roman" w:hAnsi="Times New Roman" w:cs="Times New Roman"/>
              </w:rPr>
              <w:t>Kivitelező</w:t>
            </w:r>
          </w:p>
        </w:tc>
      </w:tr>
      <w:tr w:rsidR="00801CFB" w:rsidRPr="004F5171" w14:paraId="19C29F6D" w14:textId="77777777" w:rsidTr="00A17D21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1656F259" w14:textId="77777777" w:rsidR="00801CFB" w:rsidRPr="004F5171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09BF2E9" w14:textId="77777777" w:rsidR="00801CFB" w:rsidRPr="004F5171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801CFB" w:rsidRPr="004F5171" w14:paraId="78948B43" w14:textId="77777777" w:rsidTr="00A17D21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A6AD6B6" w14:textId="26DE7AD8" w:rsidR="00801CFB" w:rsidRPr="004F5171" w:rsidRDefault="00801CFB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F5171">
              <w:rPr>
                <w:rFonts w:ascii="Times New Roman" w:hAnsi="Times New Roman" w:cs="Times New Roman"/>
              </w:rPr>
              <w:t xml:space="preserve">Budapest, </w:t>
            </w:r>
            <w:r w:rsidR="00CC01CB" w:rsidRPr="004F5171">
              <w:rPr>
                <w:rFonts w:ascii="Times New Roman" w:hAnsi="Times New Roman" w:cs="Times New Roman"/>
              </w:rPr>
              <w:t>……</w:t>
            </w:r>
            <w:r w:rsidRPr="004F5171">
              <w:rPr>
                <w:rFonts w:ascii="Times New Roman" w:hAnsi="Times New Roman" w:cs="Times New Roman"/>
              </w:rPr>
              <w:t xml:space="preserve">. év </w:t>
            </w:r>
            <w:r w:rsidR="009010F3" w:rsidRPr="004F5171">
              <w:rPr>
                <w:rFonts w:ascii="Times New Roman" w:hAnsi="Times New Roman" w:cs="Times New Roman"/>
              </w:rPr>
              <w:t>……….</w:t>
            </w:r>
            <w:r w:rsidRPr="004F5171">
              <w:rPr>
                <w:rFonts w:ascii="Times New Roman" w:hAnsi="Times New Roman" w:cs="Times New Roman"/>
              </w:rPr>
              <w:t xml:space="preserve"> hó </w:t>
            </w:r>
            <w:r w:rsidR="009010F3" w:rsidRPr="004F5171">
              <w:rPr>
                <w:rFonts w:ascii="Times New Roman" w:hAnsi="Times New Roman" w:cs="Times New Roman"/>
              </w:rPr>
              <w:t>……</w:t>
            </w:r>
            <w:r w:rsidR="00CF4701" w:rsidRPr="004F5171">
              <w:rPr>
                <w:rFonts w:ascii="Times New Roman" w:hAnsi="Times New Roman" w:cs="Times New Roman"/>
              </w:rPr>
              <w:t xml:space="preserve"> </w:t>
            </w:r>
            <w:r w:rsidRPr="004F5171">
              <w:rPr>
                <w:rFonts w:ascii="Times New Roman" w:hAnsi="Times New Roman" w:cs="Times New Roman"/>
              </w:rPr>
              <w:t>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BF436" w14:textId="119A0515" w:rsidR="00801CFB" w:rsidRPr="004F5171" w:rsidRDefault="0051519D" w:rsidP="003E1A32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4F5171">
              <w:rPr>
                <w:rFonts w:ascii="Times New Roman" w:hAnsi="Times New Roman" w:cs="Times New Roman"/>
              </w:rPr>
              <w:t xml:space="preserve">Budapest, </w:t>
            </w:r>
            <w:r w:rsidR="00CC01CB" w:rsidRPr="004F5171">
              <w:rPr>
                <w:rFonts w:ascii="Times New Roman" w:hAnsi="Times New Roman" w:cs="Times New Roman"/>
              </w:rPr>
              <w:t xml:space="preserve">……. </w:t>
            </w:r>
            <w:r w:rsidRPr="004F5171">
              <w:rPr>
                <w:rFonts w:ascii="Times New Roman" w:hAnsi="Times New Roman" w:cs="Times New Roman"/>
              </w:rPr>
              <w:t xml:space="preserve">év </w:t>
            </w:r>
            <w:r w:rsidR="009010F3" w:rsidRPr="004F5171">
              <w:rPr>
                <w:rFonts w:ascii="Times New Roman" w:hAnsi="Times New Roman" w:cs="Times New Roman"/>
              </w:rPr>
              <w:t>…</w:t>
            </w:r>
            <w:proofErr w:type="gramStart"/>
            <w:r w:rsidR="009010F3" w:rsidRPr="004F5171">
              <w:rPr>
                <w:rFonts w:ascii="Times New Roman" w:hAnsi="Times New Roman" w:cs="Times New Roman"/>
              </w:rPr>
              <w:t>…….</w:t>
            </w:r>
            <w:proofErr w:type="gramEnd"/>
            <w:r w:rsidR="009010F3" w:rsidRPr="004F5171">
              <w:rPr>
                <w:rFonts w:ascii="Times New Roman" w:hAnsi="Times New Roman" w:cs="Times New Roman"/>
              </w:rPr>
              <w:t>.</w:t>
            </w:r>
            <w:r w:rsidRPr="004F5171">
              <w:rPr>
                <w:rFonts w:ascii="Times New Roman" w:hAnsi="Times New Roman" w:cs="Times New Roman"/>
              </w:rPr>
              <w:t xml:space="preserve"> hó </w:t>
            </w:r>
            <w:r w:rsidR="009010F3" w:rsidRPr="004F5171">
              <w:rPr>
                <w:rFonts w:ascii="Times New Roman" w:hAnsi="Times New Roman" w:cs="Times New Roman"/>
              </w:rPr>
              <w:t>……</w:t>
            </w:r>
            <w:r w:rsidR="007E4407" w:rsidRPr="004F5171">
              <w:rPr>
                <w:rFonts w:ascii="Times New Roman" w:hAnsi="Times New Roman" w:cs="Times New Roman"/>
              </w:rPr>
              <w:t>.</w:t>
            </w:r>
            <w:r w:rsidRPr="004F5171">
              <w:rPr>
                <w:rFonts w:ascii="Times New Roman" w:hAnsi="Times New Roman" w:cs="Times New Roman"/>
              </w:rPr>
              <w:t xml:space="preserve"> napján</w:t>
            </w:r>
          </w:p>
        </w:tc>
      </w:tr>
    </w:tbl>
    <w:p w14:paraId="78DA3757" w14:textId="77777777" w:rsidR="00F27F7B" w:rsidRPr="004F5171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8C780DB" w14:textId="77777777" w:rsidR="00F27F7B" w:rsidRPr="0024698A" w:rsidRDefault="00F27F7B" w:rsidP="0053485E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C7B2CC6" w14:textId="668A0AA6" w:rsidR="0053485E" w:rsidRPr="004F5171" w:rsidRDefault="00DB38AC" w:rsidP="00F27F7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4F5171">
        <w:rPr>
          <w:rFonts w:ascii="Times New Roman" w:hAnsi="Times New Roman" w:cs="Times New Roman"/>
          <w:b/>
          <w:bCs/>
          <w:color w:val="000000"/>
        </w:rPr>
        <w:lastRenderedPageBreak/>
        <w:t>1</w:t>
      </w:r>
      <w:r w:rsidR="0053485E" w:rsidRPr="004F5171">
        <w:rPr>
          <w:rFonts w:ascii="Times New Roman" w:hAnsi="Times New Roman" w:cs="Times New Roman"/>
          <w:b/>
          <w:bCs/>
          <w:color w:val="000000"/>
        </w:rPr>
        <w:t>. számú melléklet: Kivitelező Átláthatósági Nyilatkozata</w:t>
      </w:r>
    </w:p>
    <w:p w14:paraId="2AE2DE69" w14:textId="38024512" w:rsidR="0053485E" w:rsidRPr="004F5171" w:rsidRDefault="0053485E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2A7E77E" w14:textId="4A1F66B4" w:rsidR="003C3C0C" w:rsidRPr="004F5171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r w:rsidRPr="004F5171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="00FE6F4B" w:rsidRPr="004F5171">
        <w:rPr>
          <w:rFonts w:ascii="Times New Roman" w:eastAsia="Times New Roman" w:hAnsi="Times New Roman" w:cs="Times New Roman"/>
          <w:b/>
          <w:lang w:eastAsia="hu-HU"/>
        </w:rPr>
        <w:t>…………</w:t>
      </w:r>
      <w:proofErr w:type="gramStart"/>
      <w:r w:rsidR="00FE6F4B" w:rsidRPr="004F5171">
        <w:rPr>
          <w:rFonts w:ascii="Times New Roman" w:eastAsia="Times New Roman" w:hAnsi="Times New Roman" w:cs="Times New Roman"/>
          <w:b/>
          <w:lang w:eastAsia="hu-HU"/>
        </w:rPr>
        <w:t>…….</w:t>
      </w:r>
      <w:proofErr w:type="gramEnd"/>
      <w:r w:rsidR="00FE6F4B" w:rsidRPr="004F5171">
        <w:rPr>
          <w:rFonts w:ascii="Times New Roman" w:eastAsia="Times New Roman" w:hAnsi="Times New Roman" w:cs="Times New Roman"/>
          <w:b/>
          <w:lang w:eastAsia="hu-HU"/>
        </w:rPr>
        <w:t>.</w:t>
      </w:r>
      <w:r w:rsidRPr="004F5171">
        <w:rPr>
          <w:rFonts w:ascii="Times New Roman" w:eastAsia="Times New Roman" w:hAnsi="Times New Roman" w:cs="Times New Roman"/>
          <w:bCs/>
          <w:lang w:eastAsia="hu-HU"/>
        </w:rPr>
        <w:t xml:space="preserve"> mint a </w:t>
      </w:r>
      <w:r w:rsidR="00FE6F4B" w:rsidRPr="004F5171">
        <w:rPr>
          <w:rFonts w:ascii="Times New Roman" w:eastAsia="Times New Roman" w:hAnsi="Times New Roman" w:cs="Times New Roman"/>
          <w:b/>
          <w:lang w:eastAsia="hu-HU"/>
        </w:rPr>
        <w:t>………………</w:t>
      </w:r>
      <w:r w:rsidR="00634D37" w:rsidRPr="004F5171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="00F23781" w:rsidRPr="004F5171">
        <w:rPr>
          <w:rFonts w:ascii="Times New Roman" w:eastAsia="Times New Roman" w:hAnsi="Times New Roman" w:cs="Times New Roman"/>
          <w:b/>
          <w:lang w:eastAsia="hu-HU"/>
        </w:rPr>
        <w:t>(</w:t>
      </w:r>
      <w:r w:rsidR="00FE6F4B" w:rsidRPr="004F5171">
        <w:rPr>
          <w:rFonts w:ascii="Times New Roman" w:eastAsia="Times New Roman" w:hAnsi="Times New Roman" w:cs="Times New Roman"/>
          <w:b/>
          <w:lang w:eastAsia="hu-HU"/>
        </w:rPr>
        <w:t>……………………………</w:t>
      </w:r>
      <w:proofErr w:type="gramStart"/>
      <w:r w:rsidR="00FE6F4B" w:rsidRPr="004F5171">
        <w:rPr>
          <w:rFonts w:ascii="Times New Roman" w:eastAsia="Times New Roman" w:hAnsi="Times New Roman" w:cs="Times New Roman"/>
          <w:b/>
          <w:lang w:eastAsia="hu-HU"/>
        </w:rPr>
        <w:t>……</w:t>
      </w:r>
      <w:r w:rsidR="00F23781" w:rsidRPr="004F5171">
        <w:rPr>
          <w:rFonts w:ascii="Times New Roman" w:eastAsia="Times New Roman" w:hAnsi="Times New Roman" w:cs="Times New Roman"/>
          <w:b/>
          <w:lang w:eastAsia="hu-HU"/>
        </w:rPr>
        <w:t>.</w:t>
      </w:r>
      <w:proofErr w:type="gramEnd"/>
      <w:r w:rsidR="00F23781" w:rsidRPr="004F5171">
        <w:rPr>
          <w:rFonts w:ascii="Times New Roman" w:eastAsia="Times New Roman" w:hAnsi="Times New Roman" w:cs="Times New Roman"/>
          <w:b/>
          <w:lang w:eastAsia="hu-HU"/>
        </w:rPr>
        <w:t xml:space="preserve">) </w:t>
      </w:r>
      <w:r w:rsidRPr="004F5171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="00634D37" w:rsidRPr="004F5171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</w:t>
      </w:r>
      <w:r w:rsidR="00F23781" w:rsidRPr="004F5171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, </w:t>
      </w:r>
      <w:r w:rsidR="00634D37" w:rsidRPr="004F5171">
        <w:rPr>
          <w:rFonts w:ascii="Times New Roman" w:eastAsia="Times New Roman" w:hAnsi="Times New Roman" w:cs="Times New Roman"/>
          <w:b/>
          <w:bCs/>
          <w:iCs/>
          <w:lang w:eastAsia="hu-HU"/>
        </w:rPr>
        <w:t>hogy</w:t>
      </w:r>
      <w:r w:rsidRPr="004F5171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4F5171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</w:t>
      </w:r>
      <w:r w:rsidR="00634D37" w:rsidRPr="004F5171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1 </w:t>
      </w:r>
      <w:r w:rsidRPr="004F5171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</w:t>
      </w:r>
      <w:proofErr w:type="gramStart"/>
      <w:r w:rsidRPr="004F5171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 ….</w:t>
      </w:r>
      <w:proofErr w:type="gramEnd"/>
      <w:r w:rsidRPr="004F5171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4E689095" w14:textId="77777777" w:rsidR="003C3C0C" w:rsidRPr="004F5171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1C7F8CBB" w14:textId="4D21C16E" w:rsidR="003C3C0C" w:rsidRPr="004F5171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F5171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4F5171">
        <w:rPr>
          <w:rFonts w:ascii="Times New Roman" w:eastAsia="Times New Roman" w:hAnsi="Times New Roman" w:cs="Times New Roman"/>
          <w:b/>
          <w:lang w:eastAsia="hu-HU"/>
        </w:rPr>
        <w:t>…</w:t>
      </w:r>
      <w:proofErr w:type="gramStart"/>
      <w:r w:rsidRPr="004F5171">
        <w:rPr>
          <w:rFonts w:ascii="Times New Roman" w:eastAsia="Times New Roman" w:hAnsi="Times New Roman" w:cs="Times New Roman"/>
          <w:b/>
          <w:lang w:eastAsia="hu-HU"/>
        </w:rPr>
        <w:t>…….</w:t>
      </w:r>
      <w:proofErr w:type="gramEnd"/>
      <w:r w:rsidRPr="004F5171">
        <w:rPr>
          <w:rFonts w:ascii="Times New Roman" w:eastAsia="Times New Roman" w:hAnsi="Times New Roman" w:cs="Times New Roman"/>
          <w:b/>
          <w:lang w:eastAsia="hu-HU"/>
        </w:rPr>
        <w:t>.</w:t>
      </w:r>
      <w:r w:rsidRPr="004F5171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4F5171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6446AB49" w14:textId="77777777" w:rsidR="003C3C0C" w:rsidRPr="004F5171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26090F" w14:textId="77777777" w:rsidR="003C3C0C" w:rsidRPr="004F5171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4F5171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4F5171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0E70F7CF" w14:textId="6B660A01" w:rsidR="00634D37" w:rsidRPr="004F5171" w:rsidRDefault="00014363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4F5171">
        <w:rPr>
          <w:rFonts w:ascii="Times New Roman" w:eastAsia="Times New Roman" w:hAnsi="Times New Roman" w:cs="Times New Roman"/>
          <w:b/>
          <w:bCs/>
          <w:lang w:eastAsia="hu-HU"/>
        </w:rPr>
        <w:t>………………………………</w:t>
      </w:r>
      <w:r w:rsidR="00634D37" w:rsidRPr="004F5171">
        <w:rPr>
          <w:rFonts w:ascii="Times New Roman" w:eastAsia="Times New Roman" w:hAnsi="Times New Roman" w:cs="Times New Roman"/>
          <w:lang w:eastAsia="hu-HU"/>
        </w:rPr>
        <w:t>.</w:t>
      </w:r>
    </w:p>
    <w:p w14:paraId="0FD40F93" w14:textId="77777777" w:rsidR="00634D37" w:rsidRPr="004F5171" w:rsidRDefault="00634D37" w:rsidP="00634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6FB3E4" w14:textId="77777777" w:rsidR="003C3C0C" w:rsidRPr="004F5171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F5171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7F551C99" w14:textId="77777777" w:rsidR="003C3C0C" w:rsidRPr="004F5171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F5171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7F371390" w14:textId="77777777" w:rsidR="003C3C0C" w:rsidRPr="004F5171" w:rsidRDefault="003C3C0C" w:rsidP="003C3C0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F5171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7EF6706C" w14:textId="77777777" w:rsidR="003C3C0C" w:rsidRPr="004F5171" w:rsidRDefault="003C3C0C" w:rsidP="003C3C0C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4F43DBD7" w14:textId="3FB51AAA" w:rsidR="003C3C0C" w:rsidRPr="004F5171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4F5171">
        <w:rPr>
          <w:rFonts w:ascii="Times New Roman" w:eastAsia="Times New Roman" w:hAnsi="Times New Roman" w:cs="Times New Roman"/>
          <w:lang w:eastAsia="hu-HU"/>
        </w:rPr>
        <w:t>Kelt.:</w:t>
      </w:r>
      <w:r w:rsidR="00634D37" w:rsidRPr="004F5171">
        <w:rPr>
          <w:rFonts w:ascii="Times New Roman" w:eastAsia="Times New Roman" w:hAnsi="Times New Roman" w:cs="Times New Roman"/>
          <w:lang w:eastAsia="hu-HU"/>
        </w:rPr>
        <w:t xml:space="preserve"> </w:t>
      </w:r>
      <w:r w:rsidR="00F23781" w:rsidRPr="004F5171">
        <w:rPr>
          <w:rFonts w:ascii="Times New Roman" w:eastAsia="Times New Roman" w:hAnsi="Times New Roman" w:cs="Times New Roman"/>
          <w:lang w:eastAsia="hu-HU"/>
        </w:rPr>
        <w:t>………………………</w:t>
      </w:r>
    </w:p>
    <w:p w14:paraId="7955A3A4" w14:textId="77777777" w:rsidR="003C3C0C" w:rsidRPr="004F5171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73B0EE" w14:textId="77777777" w:rsidR="003C3C0C" w:rsidRPr="004F5171" w:rsidRDefault="003C3C0C" w:rsidP="003C3C0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577919" w14:textId="77777777" w:rsidR="003C3C0C" w:rsidRPr="004F5171" w:rsidRDefault="003C3C0C" w:rsidP="003C3C0C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4F5171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5692F56" w14:textId="39536584" w:rsidR="003C3C0C" w:rsidRPr="004F5171" w:rsidRDefault="003C3C0C" w:rsidP="003C3C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4F5171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4A2097D5" w14:textId="77777777" w:rsidR="003C3C0C" w:rsidRPr="004F5171" w:rsidRDefault="003C3C0C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70307597" w14:textId="791A60C4" w:rsidR="009A5851" w:rsidRPr="004F5171" w:rsidRDefault="004F517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1" w:name="_Hlk132294147"/>
      <w:r w:rsidRPr="004F5171">
        <w:rPr>
          <w:rFonts w:ascii="Times New Roman" w:hAnsi="Times New Roman" w:cs="Times New Roman"/>
          <w:b/>
          <w:bCs/>
          <w:color w:val="000000"/>
        </w:rPr>
        <w:lastRenderedPageBreak/>
        <w:t>2</w:t>
      </w:r>
      <w:r w:rsidR="009A5851" w:rsidRPr="004F5171">
        <w:rPr>
          <w:rFonts w:ascii="Times New Roman" w:hAnsi="Times New Roman" w:cs="Times New Roman"/>
          <w:b/>
          <w:bCs/>
          <w:color w:val="000000"/>
        </w:rPr>
        <w:t>. számú melléklet: Alvállalkozó bejelentésére szolgáló nyilatkozatminta</w:t>
      </w:r>
    </w:p>
    <w:p w14:paraId="0E1C1A91" w14:textId="77777777" w:rsidR="009A5851" w:rsidRPr="004F5171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6733F820" w14:textId="2C8E34F0" w:rsidR="009A5851" w:rsidRPr="004F5171" w:rsidRDefault="009A5851" w:rsidP="009A5851">
      <w:pPr>
        <w:jc w:val="both"/>
        <w:rPr>
          <w:rFonts w:ascii="Times New Roman" w:hAnsi="Times New Roman" w:cs="Times New Roman"/>
          <w:bCs/>
        </w:rPr>
      </w:pPr>
      <w:r w:rsidRPr="004F5171">
        <w:rPr>
          <w:rFonts w:ascii="Times New Roman" w:hAnsi="Times New Roman" w:cs="Times New Roman"/>
          <w:bCs/>
        </w:rPr>
        <w:t xml:space="preserve">Alulírott </w:t>
      </w:r>
      <w:r w:rsidRPr="004F5171">
        <w:rPr>
          <w:rFonts w:ascii="Times New Roman" w:hAnsi="Times New Roman" w:cs="Times New Roman"/>
          <w:b/>
        </w:rPr>
        <w:t>…………</w:t>
      </w:r>
      <w:proofErr w:type="gramStart"/>
      <w:r w:rsidRPr="004F5171">
        <w:rPr>
          <w:rFonts w:ascii="Times New Roman" w:hAnsi="Times New Roman" w:cs="Times New Roman"/>
          <w:b/>
        </w:rPr>
        <w:t>…….</w:t>
      </w:r>
      <w:proofErr w:type="gramEnd"/>
      <w:r w:rsidRPr="004F5171">
        <w:rPr>
          <w:rFonts w:ascii="Times New Roman" w:hAnsi="Times New Roman" w:cs="Times New Roman"/>
          <w:b/>
        </w:rPr>
        <w:t>.</w:t>
      </w:r>
      <w:r w:rsidRPr="004F5171">
        <w:rPr>
          <w:rFonts w:ascii="Times New Roman" w:hAnsi="Times New Roman" w:cs="Times New Roman"/>
          <w:bCs/>
        </w:rPr>
        <w:t xml:space="preserve"> mint a </w:t>
      </w:r>
      <w:r w:rsidRPr="004F5171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4F5171">
        <w:rPr>
          <w:rFonts w:ascii="Times New Roman" w:hAnsi="Times New Roman" w:cs="Times New Roman"/>
          <w:b/>
        </w:rPr>
        <w:t>…….</w:t>
      </w:r>
      <w:proofErr w:type="gramEnd"/>
      <w:r w:rsidRPr="004F5171">
        <w:rPr>
          <w:rFonts w:ascii="Times New Roman" w:hAnsi="Times New Roman" w:cs="Times New Roman"/>
          <w:b/>
        </w:rPr>
        <w:t xml:space="preserve">) </w:t>
      </w:r>
      <w:r w:rsidRPr="004F5171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 w:rsidRPr="004F5171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 w:rsidRPr="004F5171">
        <w:rPr>
          <w:rFonts w:ascii="Times New Roman" w:hAnsi="Times New Roman" w:cs="Times New Roman"/>
          <w:b/>
          <w:i/>
          <w:iCs/>
        </w:rPr>
        <w:t>…………………….</w:t>
      </w:r>
      <w:r w:rsidR="00C7584B" w:rsidRPr="004F5171">
        <w:rPr>
          <w:rFonts w:ascii="Times New Roman" w:hAnsi="Times New Roman" w:cs="Times New Roman"/>
          <w:bCs/>
        </w:rPr>
        <w:t xml:space="preserve">” </w:t>
      </w:r>
      <w:r w:rsidRPr="004F5171">
        <w:rPr>
          <w:rFonts w:ascii="Times New Roman" w:hAnsi="Times New Roman" w:cs="Times New Roman"/>
          <w:bCs/>
        </w:rPr>
        <w:t>tárgyú szerződésének teljesítése során az alábbi alvállalkozót</w:t>
      </w:r>
      <w:r w:rsidRPr="004F5171">
        <w:rPr>
          <w:rStyle w:val="Lbjegyzet-hivatkozs"/>
          <w:rFonts w:ascii="Times New Roman" w:hAnsi="Times New Roman" w:cs="Times New Roman"/>
          <w:bCs/>
        </w:rPr>
        <w:footnoteReference w:id="1"/>
      </w:r>
      <w:r w:rsidRPr="004F5171">
        <w:rPr>
          <w:rFonts w:ascii="Times New Roman" w:hAnsi="Times New Roman" w:cs="Times New Roman"/>
          <w:bCs/>
        </w:rPr>
        <w:t xml:space="preserve"> kívánjuk igénybe venni: </w:t>
      </w:r>
    </w:p>
    <w:p w14:paraId="4FC2E074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Cs/>
        </w:rPr>
      </w:pPr>
    </w:p>
    <w:p w14:paraId="0229B383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alvállalkozó megnevezése:</w:t>
      </w:r>
    </w:p>
    <w:p w14:paraId="14D85540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adószáma:</w:t>
      </w:r>
    </w:p>
    <w:p w14:paraId="4A4B359E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elérhetősége:</w:t>
      </w:r>
    </w:p>
    <w:p w14:paraId="4254D62D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A945C7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37E6BD6F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9FE1282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1318CE23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9A8BE13" w14:textId="77777777" w:rsidR="009A5851" w:rsidRPr="004F5171" w:rsidRDefault="009A5851" w:rsidP="009A5851">
      <w:pPr>
        <w:jc w:val="both"/>
        <w:rPr>
          <w:rFonts w:ascii="Times New Roman" w:hAnsi="Times New Roman" w:cs="Times New Roman"/>
        </w:rPr>
      </w:pPr>
      <w:r w:rsidRPr="004F5171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1990C2EF" w14:textId="77777777" w:rsidR="009A5851" w:rsidRPr="004F5171" w:rsidRDefault="009A5851" w:rsidP="009A5851">
      <w:pPr>
        <w:jc w:val="both"/>
        <w:rPr>
          <w:rFonts w:ascii="Times New Roman" w:hAnsi="Times New Roman" w:cs="Times New Roman"/>
        </w:rPr>
      </w:pPr>
    </w:p>
    <w:p w14:paraId="6193111B" w14:textId="77777777" w:rsidR="009A5851" w:rsidRPr="004F5171" w:rsidRDefault="009A5851" w:rsidP="009A5851">
      <w:pPr>
        <w:jc w:val="both"/>
        <w:rPr>
          <w:rFonts w:ascii="Times New Roman" w:hAnsi="Times New Roman" w:cs="Times New Roman"/>
        </w:rPr>
      </w:pPr>
      <w:r w:rsidRPr="004F5171">
        <w:rPr>
          <w:rFonts w:ascii="Times New Roman" w:hAnsi="Times New Roman" w:cs="Times New Roman"/>
        </w:rPr>
        <w:t>Kelt: …………………………………………</w:t>
      </w:r>
    </w:p>
    <w:p w14:paraId="6204212F" w14:textId="77777777" w:rsidR="009A5851" w:rsidRPr="004F5171" w:rsidRDefault="009A5851" w:rsidP="009A5851">
      <w:pPr>
        <w:jc w:val="both"/>
        <w:rPr>
          <w:rFonts w:ascii="Times New Roman" w:hAnsi="Times New Roman" w:cs="Times New Roman"/>
        </w:rPr>
      </w:pPr>
    </w:p>
    <w:p w14:paraId="5379E2E3" w14:textId="77777777" w:rsidR="009A5851" w:rsidRPr="004F5171" w:rsidRDefault="009A5851" w:rsidP="009A5851">
      <w:pPr>
        <w:jc w:val="both"/>
        <w:rPr>
          <w:rFonts w:ascii="Times New Roman" w:hAnsi="Times New Roman" w:cs="Times New Roman"/>
        </w:rPr>
      </w:pPr>
      <w:r w:rsidRPr="004F5171">
        <w:rPr>
          <w:rFonts w:ascii="Times New Roman" w:hAnsi="Times New Roman" w:cs="Times New Roman"/>
        </w:rPr>
        <w:t>Az alvállalkozó fent közölt adataiban az alábbi változások történtek</w:t>
      </w:r>
      <w:r w:rsidRPr="004F5171">
        <w:rPr>
          <w:rStyle w:val="Lbjegyzet-hivatkozs"/>
          <w:rFonts w:ascii="Times New Roman" w:hAnsi="Times New Roman" w:cs="Times New Roman"/>
        </w:rPr>
        <w:footnoteReference w:id="2"/>
      </w:r>
      <w:r w:rsidRPr="004F5171">
        <w:rPr>
          <w:rFonts w:ascii="Times New Roman" w:hAnsi="Times New Roman" w:cs="Times New Roman"/>
        </w:rPr>
        <w:t>:</w:t>
      </w:r>
    </w:p>
    <w:p w14:paraId="0601FE01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alvállalkozó megnevezése:</w:t>
      </w:r>
    </w:p>
    <w:p w14:paraId="157A102F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adószáma:</w:t>
      </w:r>
    </w:p>
    <w:p w14:paraId="06CB87CF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elérhetősége:</w:t>
      </w:r>
    </w:p>
    <w:p w14:paraId="4925D489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4B57586C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0E7FA1A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0E72B39B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6160F409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5F7ED5FC" w14:textId="77777777" w:rsidR="009A5851" w:rsidRPr="004F5171" w:rsidRDefault="009A5851" w:rsidP="009A5851">
      <w:pPr>
        <w:jc w:val="both"/>
        <w:rPr>
          <w:rFonts w:ascii="Times New Roman" w:hAnsi="Times New Roman" w:cs="Times New Roman"/>
        </w:rPr>
      </w:pPr>
      <w:r w:rsidRPr="004F5171">
        <w:rPr>
          <w:rFonts w:ascii="Times New Roman" w:hAnsi="Times New Roman" w:cs="Times New Roman"/>
        </w:rPr>
        <w:t>Kelt: …………………………………………</w:t>
      </w:r>
    </w:p>
    <w:p w14:paraId="1FE400C9" w14:textId="72A62526" w:rsidR="009A5851" w:rsidRPr="004F5171" w:rsidRDefault="004F5171" w:rsidP="009A5851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4F5171">
        <w:rPr>
          <w:rFonts w:ascii="Times New Roman" w:hAnsi="Times New Roman" w:cs="Times New Roman"/>
          <w:b/>
          <w:bCs/>
          <w:color w:val="000000"/>
        </w:rPr>
        <w:lastRenderedPageBreak/>
        <w:t>3</w:t>
      </w:r>
      <w:r w:rsidR="009A5851" w:rsidRPr="004F5171">
        <w:rPr>
          <w:rFonts w:ascii="Times New Roman" w:hAnsi="Times New Roman" w:cs="Times New Roman"/>
          <w:b/>
          <w:bCs/>
          <w:color w:val="000000"/>
        </w:rPr>
        <w:t>. számú melléklet: Alvállalkozói teljesítés lejelentésére szolgáló nyilatkozatminta</w:t>
      </w:r>
    </w:p>
    <w:p w14:paraId="08FEE980" w14:textId="77777777" w:rsidR="009A5851" w:rsidRPr="004F5171" w:rsidRDefault="009A5851" w:rsidP="009A5851">
      <w:pPr>
        <w:jc w:val="center"/>
        <w:rPr>
          <w:rFonts w:ascii="Times New Roman" w:hAnsi="Times New Roman" w:cs="Times New Roman"/>
          <w:b/>
          <w:bCs/>
        </w:rPr>
      </w:pPr>
    </w:p>
    <w:p w14:paraId="36509C1B" w14:textId="4B53B962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Cs/>
        </w:rPr>
        <w:t xml:space="preserve">Alulírott </w:t>
      </w:r>
      <w:r w:rsidRPr="004F5171">
        <w:rPr>
          <w:rFonts w:ascii="Times New Roman" w:hAnsi="Times New Roman" w:cs="Times New Roman"/>
          <w:b/>
        </w:rPr>
        <w:t>…………</w:t>
      </w:r>
      <w:proofErr w:type="gramStart"/>
      <w:r w:rsidRPr="004F5171">
        <w:rPr>
          <w:rFonts w:ascii="Times New Roman" w:hAnsi="Times New Roman" w:cs="Times New Roman"/>
          <w:b/>
        </w:rPr>
        <w:t>…….</w:t>
      </w:r>
      <w:proofErr w:type="gramEnd"/>
      <w:r w:rsidRPr="004F5171">
        <w:rPr>
          <w:rFonts w:ascii="Times New Roman" w:hAnsi="Times New Roman" w:cs="Times New Roman"/>
          <w:b/>
        </w:rPr>
        <w:t>.</w:t>
      </w:r>
      <w:r w:rsidRPr="004F5171">
        <w:rPr>
          <w:rFonts w:ascii="Times New Roman" w:hAnsi="Times New Roman" w:cs="Times New Roman"/>
          <w:bCs/>
        </w:rPr>
        <w:t xml:space="preserve"> mint a </w:t>
      </w:r>
      <w:r w:rsidRPr="004F5171">
        <w:rPr>
          <w:rFonts w:ascii="Times New Roman" w:hAnsi="Times New Roman" w:cs="Times New Roman"/>
          <w:b/>
        </w:rPr>
        <w:t>……………… (……………………………</w:t>
      </w:r>
      <w:proofErr w:type="gramStart"/>
      <w:r w:rsidRPr="004F5171">
        <w:rPr>
          <w:rFonts w:ascii="Times New Roman" w:hAnsi="Times New Roman" w:cs="Times New Roman"/>
          <w:b/>
        </w:rPr>
        <w:t>…….</w:t>
      </w:r>
      <w:proofErr w:type="gramEnd"/>
      <w:r w:rsidRPr="004F5171">
        <w:rPr>
          <w:rFonts w:ascii="Times New Roman" w:hAnsi="Times New Roman" w:cs="Times New Roman"/>
          <w:b/>
        </w:rPr>
        <w:t xml:space="preserve">) </w:t>
      </w:r>
      <w:r w:rsidRPr="004F5171">
        <w:rPr>
          <w:rFonts w:ascii="Times New Roman" w:hAnsi="Times New Roman" w:cs="Times New Roman"/>
          <w:bCs/>
        </w:rPr>
        <w:t xml:space="preserve">képviseletére jogosult személy a Kbt. 138. § (3) bekezdésével összhangban nyilatkozom, hogy </w:t>
      </w:r>
      <w:r w:rsidR="00C7584B" w:rsidRPr="004F5171">
        <w:rPr>
          <w:rFonts w:ascii="Times New Roman" w:hAnsi="Times New Roman" w:cs="Times New Roman"/>
          <w:bCs/>
        </w:rPr>
        <w:t>az EVIN Erzsébetvárosi Ingatlangazdálkodási Nonprofit Zrt. „</w:t>
      </w:r>
      <w:r w:rsidR="00C7584B" w:rsidRPr="004F5171">
        <w:rPr>
          <w:rFonts w:ascii="Times New Roman" w:hAnsi="Times New Roman" w:cs="Times New Roman"/>
          <w:b/>
          <w:i/>
          <w:iCs/>
        </w:rPr>
        <w:t>…………………….</w:t>
      </w:r>
      <w:r w:rsidR="00C7584B" w:rsidRPr="004F5171">
        <w:rPr>
          <w:rFonts w:ascii="Times New Roman" w:hAnsi="Times New Roman" w:cs="Times New Roman"/>
          <w:bCs/>
        </w:rPr>
        <w:t>”</w:t>
      </w:r>
      <w:r w:rsidRPr="004F5171">
        <w:rPr>
          <w:rFonts w:ascii="Times New Roman" w:hAnsi="Times New Roman" w:cs="Times New Roman"/>
          <w:bCs/>
        </w:rPr>
        <w:t xml:space="preserve"> tárgyú szerződésének teljesítése során az alábbi alvállalkozói</w:t>
      </w:r>
      <w:r w:rsidRPr="004F5171">
        <w:rPr>
          <w:rStyle w:val="Lbjegyzet-hivatkozs"/>
          <w:rFonts w:ascii="Times New Roman" w:hAnsi="Times New Roman" w:cs="Times New Roman"/>
          <w:bCs/>
        </w:rPr>
        <w:footnoteReference w:id="3"/>
      </w:r>
      <w:r w:rsidRPr="004F5171">
        <w:rPr>
          <w:rFonts w:ascii="Times New Roman" w:hAnsi="Times New Roman" w:cs="Times New Roman"/>
          <w:bCs/>
        </w:rPr>
        <w:t xml:space="preserve"> teljesítés történt meg:</w:t>
      </w:r>
    </w:p>
    <w:p w14:paraId="4D819206" w14:textId="77777777" w:rsidR="009A5851" w:rsidRPr="004F5171" w:rsidRDefault="009A5851" w:rsidP="009A5851">
      <w:pPr>
        <w:jc w:val="right"/>
        <w:rPr>
          <w:rFonts w:ascii="Times New Roman" w:hAnsi="Times New Roman" w:cs="Times New Roman"/>
          <w:b/>
          <w:bCs/>
        </w:rPr>
      </w:pPr>
    </w:p>
    <w:p w14:paraId="7ECBBE54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alvállalkozó megnevezése:</w:t>
      </w:r>
    </w:p>
    <w:p w14:paraId="695187A9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adószáma:</w:t>
      </w:r>
    </w:p>
    <w:p w14:paraId="77CE5501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elérhetősége:</w:t>
      </w:r>
    </w:p>
    <w:p w14:paraId="419FF5CF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0A5D626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5154260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7BA03D28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4D571108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  <w:r w:rsidRPr="004F5171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20353028" w14:textId="77777777" w:rsidR="009A5851" w:rsidRPr="004F5171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p w14:paraId="3385369D" w14:textId="77777777" w:rsidR="009A5851" w:rsidRPr="005E4A4F" w:rsidRDefault="009A5851" w:rsidP="009A5851">
      <w:pPr>
        <w:jc w:val="both"/>
        <w:rPr>
          <w:rFonts w:ascii="Times New Roman" w:hAnsi="Times New Roman" w:cs="Times New Roman"/>
        </w:rPr>
      </w:pPr>
      <w:r w:rsidRPr="004F5171">
        <w:rPr>
          <w:rFonts w:ascii="Times New Roman" w:hAnsi="Times New Roman" w:cs="Times New Roman"/>
        </w:rPr>
        <w:t>Kelt: …………………………………………</w:t>
      </w:r>
    </w:p>
    <w:p w14:paraId="188CF4D6" w14:textId="77777777" w:rsidR="009A5851" w:rsidRPr="005E4A4F" w:rsidRDefault="009A5851" w:rsidP="009A5851">
      <w:pPr>
        <w:jc w:val="both"/>
        <w:rPr>
          <w:rFonts w:ascii="Times New Roman" w:hAnsi="Times New Roman" w:cs="Times New Roman"/>
          <w:b/>
          <w:bCs/>
        </w:rPr>
      </w:pPr>
    </w:p>
    <w:bookmarkEnd w:id="11"/>
    <w:p w14:paraId="72997A60" w14:textId="77777777" w:rsidR="009A5851" w:rsidRPr="005E4A4F" w:rsidRDefault="009A5851" w:rsidP="009A5851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80E035F" w14:textId="77777777" w:rsidR="009A5851" w:rsidRPr="005E4A4F" w:rsidRDefault="009A5851" w:rsidP="00A11112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sectPr w:rsidR="009A5851" w:rsidRPr="005E4A4F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4BC0D" w14:textId="77777777" w:rsidR="00AE1C3E" w:rsidRDefault="00AE1C3E" w:rsidP="00801CFB">
      <w:pPr>
        <w:spacing w:after="0" w:line="240" w:lineRule="auto"/>
      </w:pPr>
      <w:r>
        <w:separator/>
      </w:r>
    </w:p>
  </w:endnote>
  <w:endnote w:type="continuationSeparator" w:id="0">
    <w:p w14:paraId="2E232549" w14:textId="77777777" w:rsidR="00AE1C3E" w:rsidRDefault="00AE1C3E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08EFA21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2D2278">
              <w:rPr>
                <w:rFonts w:ascii="Times New Roman" w:hAnsi="Times New Roman" w:cs="Times New Roman"/>
                <w:b/>
                <w:bCs/>
                <w:noProof/>
              </w:rPr>
              <w:t>12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E9615" w14:textId="77777777" w:rsidR="00AE1C3E" w:rsidRDefault="00AE1C3E" w:rsidP="00801CFB">
      <w:pPr>
        <w:spacing w:after="0" w:line="240" w:lineRule="auto"/>
      </w:pPr>
      <w:r>
        <w:separator/>
      </w:r>
    </w:p>
  </w:footnote>
  <w:footnote w:type="continuationSeparator" w:id="0">
    <w:p w14:paraId="76BF1834" w14:textId="77777777" w:rsidR="00AE1C3E" w:rsidRDefault="00AE1C3E" w:rsidP="00801CFB">
      <w:pPr>
        <w:spacing w:after="0" w:line="240" w:lineRule="auto"/>
      </w:pPr>
      <w:r>
        <w:continuationSeparator/>
      </w:r>
    </w:p>
  </w:footnote>
  <w:footnote w:id="1">
    <w:p w14:paraId="04F89D67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50BB3AE1" w14:textId="77777777" w:rsidR="009A5851" w:rsidRDefault="009A5851" w:rsidP="009A5851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39CEA800" w14:textId="77777777" w:rsidR="009A5851" w:rsidRPr="00B27FBD" w:rsidRDefault="009A5851" w:rsidP="009A5851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D9DD8" w14:textId="7C9F8AA6" w:rsidR="00A97109" w:rsidRPr="00A97109" w:rsidRDefault="00A97109" w:rsidP="00E33F1D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 xml:space="preserve">EVIN Erzsébetvárosi Ingatlangazdálkodási Nonprofit </w:t>
    </w:r>
    <w:r w:rsidR="00E33F1D">
      <w:rPr>
        <w:rFonts w:ascii="Times New Roman" w:hAnsi="Times New Roman" w:cs="Times New Roman"/>
        <w:b/>
        <w:sz w:val="18"/>
        <w:szCs w:val="18"/>
      </w:rPr>
      <w:t>Zrt.:</w:t>
    </w:r>
  </w:p>
  <w:p w14:paraId="6F5C91EC" w14:textId="3C9271B4" w:rsidR="00F75D2B" w:rsidRPr="00A97109" w:rsidRDefault="00A97109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A97109">
      <w:rPr>
        <w:rFonts w:ascii="Times New Roman" w:hAnsi="Times New Roman" w:cs="Times New Roman"/>
        <w:b/>
        <w:sz w:val="18"/>
        <w:szCs w:val="18"/>
      </w:rPr>
      <w:t>„</w:t>
    </w:r>
    <w:r w:rsidR="0024698A" w:rsidRPr="0024698A">
      <w:rPr>
        <w:rFonts w:ascii="Times New Roman" w:hAnsi="Times New Roman" w:cs="Times New Roman"/>
        <w:b/>
        <w:sz w:val="18"/>
        <w:szCs w:val="18"/>
      </w:rPr>
      <w:t>Erzsébetvárosi ingatlanok felújítása</w:t>
    </w:r>
    <w:r w:rsidRPr="00A97109">
      <w:rPr>
        <w:rFonts w:ascii="Times New Roman" w:hAnsi="Times New Roman" w:cs="Times New Roman"/>
        <w:b/>
        <w:sz w:val="18"/>
        <w:szCs w:val="18"/>
      </w:rPr>
      <w:t>”</w:t>
    </w:r>
  </w:p>
  <w:p w14:paraId="2B625F2D" w14:textId="7F0E3AA0" w:rsidR="00A97109" w:rsidRPr="00DA4367" w:rsidRDefault="0024698A" w:rsidP="00A97109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  <w:r w:rsidRPr="0024698A">
      <w:rPr>
        <w:rFonts w:ascii="Times New Roman" w:hAnsi="Times New Roman" w:cs="Times New Roman"/>
        <w:b/>
        <w:sz w:val="18"/>
        <w:szCs w:val="18"/>
      </w:rPr>
      <w:t>EKR001315792024</w:t>
    </w:r>
  </w:p>
  <w:p w14:paraId="7C0A4168" w14:textId="77777777" w:rsidR="00DA4367" w:rsidRPr="00C41473" w:rsidRDefault="00DA4367" w:rsidP="00A97109">
    <w:pPr>
      <w:pStyle w:val="lfej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443CF"/>
    <w:multiLevelType w:val="hybridMultilevel"/>
    <w:tmpl w:val="D318EFC4"/>
    <w:lvl w:ilvl="0" w:tplc="7C58C06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37560">
    <w:abstractNumId w:val="2"/>
  </w:num>
  <w:num w:numId="2" w16cid:durableId="1032221705">
    <w:abstractNumId w:val="6"/>
  </w:num>
  <w:num w:numId="3" w16cid:durableId="371655307">
    <w:abstractNumId w:val="9"/>
  </w:num>
  <w:num w:numId="4" w16cid:durableId="1170027676">
    <w:abstractNumId w:val="11"/>
  </w:num>
  <w:num w:numId="5" w16cid:durableId="207300279">
    <w:abstractNumId w:val="0"/>
  </w:num>
  <w:num w:numId="6" w16cid:durableId="1021130831">
    <w:abstractNumId w:val="13"/>
  </w:num>
  <w:num w:numId="7" w16cid:durableId="1852988439">
    <w:abstractNumId w:val="7"/>
  </w:num>
  <w:num w:numId="8" w16cid:durableId="1610619959">
    <w:abstractNumId w:val="17"/>
  </w:num>
  <w:num w:numId="9" w16cid:durableId="1128284658">
    <w:abstractNumId w:val="21"/>
  </w:num>
  <w:num w:numId="10" w16cid:durableId="1179806940">
    <w:abstractNumId w:val="5"/>
  </w:num>
  <w:num w:numId="11" w16cid:durableId="1871411914">
    <w:abstractNumId w:val="8"/>
  </w:num>
  <w:num w:numId="12" w16cid:durableId="1451588141">
    <w:abstractNumId w:val="19"/>
  </w:num>
  <w:num w:numId="13" w16cid:durableId="1864515902">
    <w:abstractNumId w:val="15"/>
  </w:num>
  <w:num w:numId="14" w16cid:durableId="1529756462">
    <w:abstractNumId w:val="14"/>
  </w:num>
  <w:num w:numId="15" w16cid:durableId="1381587671">
    <w:abstractNumId w:val="12"/>
  </w:num>
  <w:num w:numId="16" w16cid:durableId="243802437">
    <w:abstractNumId w:val="4"/>
  </w:num>
  <w:num w:numId="17" w16cid:durableId="936673223">
    <w:abstractNumId w:val="3"/>
  </w:num>
  <w:num w:numId="18" w16cid:durableId="607591418">
    <w:abstractNumId w:val="16"/>
  </w:num>
  <w:num w:numId="19" w16cid:durableId="1135366486">
    <w:abstractNumId w:val="23"/>
  </w:num>
  <w:num w:numId="20" w16cid:durableId="1320042321">
    <w:abstractNumId w:val="1"/>
  </w:num>
  <w:num w:numId="21" w16cid:durableId="560291278">
    <w:abstractNumId w:val="20"/>
  </w:num>
  <w:num w:numId="22" w16cid:durableId="2132935160">
    <w:abstractNumId w:val="24"/>
  </w:num>
  <w:num w:numId="23" w16cid:durableId="1553149531">
    <w:abstractNumId w:val="22"/>
  </w:num>
  <w:num w:numId="24" w16cid:durableId="1844198767">
    <w:abstractNumId w:val="10"/>
  </w:num>
  <w:num w:numId="25" w16cid:durableId="1881749412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7"/>
    <w:rsid w:val="00004CA1"/>
    <w:rsid w:val="000068FA"/>
    <w:rsid w:val="00014363"/>
    <w:rsid w:val="00024D47"/>
    <w:rsid w:val="000256E7"/>
    <w:rsid w:val="000308DF"/>
    <w:rsid w:val="00033037"/>
    <w:rsid w:val="000377D0"/>
    <w:rsid w:val="00044B5D"/>
    <w:rsid w:val="00052B2C"/>
    <w:rsid w:val="000575C3"/>
    <w:rsid w:val="0005787D"/>
    <w:rsid w:val="00062F20"/>
    <w:rsid w:val="000653A9"/>
    <w:rsid w:val="00065F9D"/>
    <w:rsid w:val="000755DC"/>
    <w:rsid w:val="00082B8B"/>
    <w:rsid w:val="00082BFD"/>
    <w:rsid w:val="0008787E"/>
    <w:rsid w:val="000902BF"/>
    <w:rsid w:val="000905B5"/>
    <w:rsid w:val="000916C3"/>
    <w:rsid w:val="00092ACB"/>
    <w:rsid w:val="000A02F0"/>
    <w:rsid w:val="000A1B62"/>
    <w:rsid w:val="000A3521"/>
    <w:rsid w:val="000A3DF3"/>
    <w:rsid w:val="000A6849"/>
    <w:rsid w:val="000A71AD"/>
    <w:rsid w:val="000B39C0"/>
    <w:rsid w:val="000B4848"/>
    <w:rsid w:val="000B59C2"/>
    <w:rsid w:val="000C10F6"/>
    <w:rsid w:val="000C7E3F"/>
    <w:rsid w:val="000D122E"/>
    <w:rsid w:val="000D2B2E"/>
    <w:rsid w:val="000D40A7"/>
    <w:rsid w:val="000D643C"/>
    <w:rsid w:val="000E6548"/>
    <w:rsid w:val="000E7744"/>
    <w:rsid w:val="000F4F4D"/>
    <w:rsid w:val="000F5C5B"/>
    <w:rsid w:val="000F6361"/>
    <w:rsid w:val="000F68E2"/>
    <w:rsid w:val="001009A0"/>
    <w:rsid w:val="00106BF9"/>
    <w:rsid w:val="00110468"/>
    <w:rsid w:val="001152D0"/>
    <w:rsid w:val="00124045"/>
    <w:rsid w:val="00127B67"/>
    <w:rsid w:val="001350EB"/>
    <w:rsid w:val="001369C4"/>
    <w:rsid w:val="0014311B"/>
    <w:rsid w:val="00144B3D"/>
    <w:rsid w:val="00152068"/>
    <w:rsid w:val="0015602D"/>
    <w:rsid w:val="001672D1"/>
    <w:rsid w:val="00170D3B"/>
    <w:rsid w:val="00174735"/>
    <w:rsid w:val="00177934"/>
    <w:rsid w:val="00182B1E"/>
    <w:rsid w:val="00185055"/>
    <w:rsid w:val="001861F8"/>
    <w:rsid w:val="00187331"/>
    <w:rsid w:val="00187E5D"/>
    <w:rsid w:val="001938DA"/>
    <w:rsid w:val="00196F55"/>
    <w:rsid w:val="0019703C"/>
    <w:rsid w:val="001A15E2"/>
    <w:rsid w:val="001A47F4"/>
    <w:rsid w:val="001B20C8"/>
    <w:rsid w:val="001B6825"/>
    <w:rsid w:val="001D3C8D"/>
    <w:rsid w:val="001D54D2"/>
    <w:rsid w:val="001D585D"/>
    <w:rsid w:val="001D5D3C"/>
    <w:rsid w:val="001E10C9"/>
    <w:rsid w:val="001E38EE"/>
    <w:rsid w:val="001E6EE4"/>
    <w:rsid w:val="00205C31"/>
    <w:rsid w:val="00206CBB"/>
    <w:rsid w:val="002075C9"/>
    <w:rsid w:val="0021133D"/>
    <w:rsid w:val="00212F25"/>
    <w:rsid w:val="00214A05"/>
    <w:rsid w:val="00216B6C"/>
    <w:rsid w:val="002260E9"/>
    <w:rsid w:val="00237F21"/>
    <w:rsid w:val="0024698A"/>
    <w:rsid w:val="00251AB8"/>
    <w:rsid w:val="00252181"/>
    <w:rsid w:val="00253A8A"/>
    <w:rsid w:val="00255316"/>
    <w:rsid w:val="00257FCA"/>
    <w:rsid w:val="00267316"/>
    <w:rsid w:val="00272901"/>
    <w:rsid w:val="0027688E"/>
    <w:rsid w:val="00277D0E"/>
    <w:rsid w:val="002821B4"/>
    <w:rsid w:val="00283974"/>
    <w:rsid w:val="00294012"/>
    <w:rsid w:val="002A483B"/>
    <w:rsid w:val="002A5574"/>
    <w:rsid w:val="002A7984"/>
    <w:rsid w:val="002C3620"/>
    <w:rsid w:val="002C50DC"/>
    <w:rsid w:val="002C5A18"/>
    <w:rsid w:val="002D2278"/>
    <w:rsid w:val="002D4DBB"/>
    <w:rsid w:val="002D792C"/>
    <w:rsid w:val="002D79D9"/>
    <w:rsid w:val="002E1670"/>
    <w:rsid w:val="002E2390"/>
    <w:rsid w:val="002E420B"/>
    <w:rsid w:val="002F19FA"/>
    <w:rsid w:val="002F3DDF"/>
    <w:rsid w:val="002F78AC"/>
    <w:rsid w:val="002F7986"/>
    <w:rsid w:val="003077E2"/>
    <w:rsid w:val="003214CB"/>
    <w:rsid w:val="00321D0B"/>
    <w:rsid w:val="00323937"/>
    <w:rsid w:val="00325B78"/>
    <w:rsid w:val="0032742E"/>
    <w:rsid w:val="00350DDF"/>
    <w:rsid w:val="0035336E"/>
    <w:rsid w:val="00356488"/>
    <w:rsid w:val="003612BC"/>
    <w:rsid w:val="00361395"/>
    <w:rsid w:val="0036188E"/>
    <w:rsid w:val="00362C25"/>
    <w:rsid w:val="00365305"/>
    <w:rsid w:val="00375B0D"/>
    <w:rsid w:val="0038074F"/>
    <w:rsid w:val="00381FF7"/>
    <w:rsid w:val="003930FF"/>
    <w:rsid w:val="003A40DD"/>
    <w:rsid w:val="003A4AC6"/>
    <w:rsid w:val="003A73C0"/>
    <w:rsid w:val="003B00FC"/>
    <w:rsid w:val="003B0868"/>
    <w:rsid w:val="003B1AFC"/>
    <w:rsid w:val="003B71E9"/>
    <w:rsid w:val="003B768F"/>
    <w:rsid w:val="003B7957"/>
    <w:rsid w:val="003C1D6E"/>
    <w:rsid w:val="003C3C0C"/>
    <w:rsid w:val="003C3C81"/>
    <w:rsid w:val="003C48B1"/>
    <w:rsid w:val="003C4FB2"/>
    <w:rsid w:val="003C6F5D"/>
    <w:rsid w:val="003D2564"/>
    <w:rsid w:val="003D4517"/>
    <w:rsid w:val="003D6215"/>
    <w:rsid w:val="003D7E2E"/>
    <w:rsid w:val="003E1A32"/>
    <w:rsid w:val="003E673F"/>
    <w:rsid w:val="00401817"/>
    <w:rsid w:val="004019BC"/>
    <w:rsid w:val="00406166"/>
    <w:rsid w:val="004064D3"/>
    <w:rsid w:val="00413033"/>
    <w:rsid w:val="00413AC3"/>
    <w:rsid w:val="00413DAC"/>
    <w:rsid w:val="00426699"/>
    <w:rsid w:val="00426839"/>
    <w:rsid w:val="00433DB3"/>
    <w:rsid w:val="004378BA"/>
    <w:rsid w:val="004624A8"/>
    <w:rsid w:val="00463234"/>
    <w:rsid w:val="00464D03"/>
    <w:rsid w:val="00472CA5"/>
    <w:rsid w:val="00473A6D"/>
    <w:rsid w:val="00476683"/>
    <w:rsid w:val="0047704B"/>
    <w:rsid w:val="00480C61"/>
    <w:rsid w:val="004814CD"/>
    <w:rsid w:val="0049139B"/>
    <w:rsid w:val="00492DE0"/>
    <w:rsid w:val="00493D49"/>
    <w:rsid w:val="00493EDB"/>
    <w:rsid w:val="004B163C"/>
    <w:rsid w:val="004C4082"/>
    <w:rsid w:val="004D30F3"/>
    <w:rsid w:val="004D38A2"/>
    <w:rsid w:val="004D658C"/>
    <w:rsid w:val="004D7603"/>
    <w:rsid w:val="004D7953"/>
    <w:rsid w:val="004E7AD3"/>
    <w:rsid w:val="004F5171"/>
    <w:rsid w:val="004F5CAF"/>
    <w:rsid w:val="005047FC"/>
    <w:rsid w:val="00506E9B"/>
    <w:rsid w:val="0051519D"/>
    <w:rsid w:val="0051580D"/>
    <w:rsid w:val="00515B87"/>
    <w:rsid w:val="00516CE8"/>
    <w:rsid w:val="0053485E"/>
    <w:rsid w:val="005400C8"/>
    <w:rsid w:val="00544513"/>
    <w:rsid w:val="00544BE9"/>
    <w:rsid w:val="00546518"/>
    <w:rsid w:val="00547C63"/>
    <w:rsid w:val="005559F8"/>
    <w:rsid w:val="00565FD1"/>
    <w:rsid w:val="00572A97"/>
    <w:rsid w:val="005752FC"/>
    <w:rsid w:val="005755B6"/>
    <w:rsid w:val="00576C4B"/>
    <w:rsid w:val="005900CB"/>
    <w:rsid w:val="00597E07"/>
    <w:rsid w:val="005A6FE2"/>
    <w:rsid w:val="005B1B4B"/>
    <w:rsid w:val="005B1EEA"/>
    <w:rsid w:val="005C075E"/>
    <w:rsid w:val="005C1A5F"/>
    <w:rsid w:val="005D01F0"/>
    <w:rsid w:val="005D4B2E"/>
    <w:rsid w:val="005E10B8"/>
    <w:rsid w:val="005E4A4F"/>
    <w:rsid w:val="005E762A"/>
    <w:rsid w:val="005F4261"/>
    <w:rsid w:val="00601903"/>
    <w:rsid w:val="00602478"/>
    <w:rsid w:val="0060384E"/>
    <w:rsid w:val="00607615"/>
    <w:rsid w:val="00611FBE"/>
    <w:rsid w:val="00614DEC"/>
    <w:rsid w:val="00616536"/>
    <w:rsid w:val="006166CA"/>
    <w:rsid w:val="00621CE0"/>
    <w:rsid w:val="00623D47"/>
    <w:rsid w:val="00624346"/>
    <w:rsid w:val="006341B0"/>
    <w:rsid w:val="00634D37"/>
    <w:rsid w:val="006466DA"/>
    <w:rsid w:val="00654299"/>
    <w:rsid w:val="00655A70"/>
    <w:rsid w:val="00656B9A"/>
    <w:rsid w:val="00661D84"/>
    <w:rsid w:val="0066513F"/>
    <w:rsid w:val="006713BE"/>
    <w:rsid w:val="006740D7"/>
    <w:rsid w:val="00676365"/>
    <w:rsid w:val="006834D3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F4303"/>
    <w:rsid w:val="006F4F64"/>
    <w:rsid w:val="006F7B2A"/>
    <w:rsid w:val="00700142"/>
    <w:rsid w:val="00700522"/>
    <w:rsid w:val="007034CE"/>
    <w:rsid w:val="00704531"/>
    <w:rsid w:val="00706E38"/>
    <w:rsid w:val="0070792A"/>
    <w:rsid w:val="00715396"/>
    <w:rsid w:val="00733D6E"/>
    <w:rsid w:val="00737C62"/>
    <w:rsid w:val="0074011A"/>
    <w:rsid w:val="007412AC"/>
    <w:rsid w:val="0074532F"/>
    <w:rsid w:val="00750921"/>
    <w:rsid w:val="00754951"/>
    <w:rsid w:val="007626E2"/>
    <w:rsid w:val="00763688"/>
    <w:rsid w:val="00764B59"/>
    <w:rsid w:val="00765E77"/>
    <w:rsid w:val="00773940"/>
    <w:rsid w:val="00781314"/>
    <w:rsid w:val="007915FC"/>
    <w:rsid w:val="00793D97"/>
    <w:rsid w:val="00794FFF"/>
    <w:rsid w:val="00797FCC"/>
    <w:rsid w:val="007A03EA"/>
    <w:rsid w:val="007A6365"/>
    <w:rsid w:val="007A7539"/>
    <w:rsid w:val="007C01C5"/>
    <w:rsid w:val="007C5BBE"/>
    <w:rsid w:val="007E4407"/>
    <w:rsid w:val="007E447B"/>
    <w:rsid w:val="007E5A32"/>
    <w:rsid w:val="007F467E"/>
    <w:rsid w:val="007F47A2"/>
    <w:rsid w:val="007F5E6E"/>
    <w:rsid w:val="00801CFB"/>
    <w:rsid w:val="00805B4D"/>
    <w:rsid w:val="00806BAC"/>
    <w:rsid w:val="00815A76"/>
    <w:rsid w:val="0082675B"/>
    <w:rsid w:val="0083366E"/>
    <w:rsid w:val="0083536A"/>
    <w:rsid w:val="00845A1A"/>
    <w:rsid w:val="0084738A"/>
    <w:rsid w:val="00847BA6"/>
    <w:rsid w:val="00857498"/>
    <w:rsid w:val="00862F4A"/>
    <w:rsid w:val="00864DF5"/>
    <w:rsid w:val="00867F87"/>
    <w:rsid w:val="00871DDA"/>
    <w:rsid w:val="00875920"/>
    <w:rsid w:val="00887B66"/>
    <w:rsid w:val="00892E99"/>
    <w:rsid w:val="008A046D"/>
    <w:rsid w:val="008A1DFA"/>
    <w:rsid w:val="008B15B1"/>
    <w:rsid w:val="008B4CE9"/>
    <w:rsid w:val="008C20C8"/>
    <w:rsid w:val="008D039E"/>
    <w:rsid w:val="008E42A4"/>
    <w:rsid w:val="008E51B0"/>
    <w:rsid w:val="008E5BB3"/>
    <w:rsid w:val="008E6470"/>
    <w:rsid w:val="008E7D29"/>
    <w:rsid w:val="008F1E7D"/>
    <w:rsid w:val="008F7C19"/>
    <w:rsid w:val="00900367"/>
    <w:rsid w:val="009010F3"/>
    <w:rsid w:val="00903729"/>
    <w:rsid w:val="00905888"/>
    <w:rsid w:val="00915338"/>
    <w:rsid w:val="00916FB4"/>
    <w:rsid w:val="00917FED"/>
    <w:rsid w:val="009272B8"/>
    <w:rsid w:val="00927B71"/>
    <w:rsid w:val="00934644"/>
    <w:rsid w:val="00951C91"/>
    <w:rsid w:val="00953313"/>
    <w:rsid w:val="00960F0E"/>
    <w:rsid w:val="00984EEE"/>
    <w:rsid w:val="00994336"/>
    <w:rsid w:val="009949CA"/>
    <w:rsid w:val="00995F70"/>
    <w:rsid w:val="009A5851"/>
    <w:rsid w:val="009A7863"/>
    <w:rsid w:val="009B4BB0"/>
    <w:rsid w:val="009B75F6"/>
    <w:rsid w:val="009C170B"/>
    <w:rsid w:val="009C3A64"/>
    <w:rsid w:val="009C4B69"/>
    <w:rsid w:val="009D05A2"/>
    <w:rsid w:val="009D1DB8"/>
    <w:rsid w:val="009D23D6"/>
    <w:rsid w:val="009D77B5"/>
    <w:rsid w:val="009D7EBC"/>
    <w:rsid w:val="009E1B40"/>
    <w:rsid w:val="009E5FB9"/>
    <w:rsid w:val="009F62DA"/>
    <w:rsid w:val="00A03EAF"/>
    <w:rsid w:val="00A04797"/>
    <w:rsid w:val="00A074A5"/>
    <w:rsid w:val="00A07ECC"/>
    <w:rsid w:val="00A11112"/>
    <w:rsid w:val="00A14913"/>
    <w:rsid w:val="00A17D21"/>
    <w:rsid w:val="00A26463"/>
    <w:rsid w:val="00A47212"/>
    <w:rsid w:val="00A65F25"/>
    <w:rsid w:val="00A6609E"/>
    <w:rsid w:val="00A769C7"/>
    <w:rsid w:val="00A84323"/>
    <w:rsid w:val="00A908E7"/>
    <w:rsid w:val="00A97109"/>
    <w:rsid w:val="00AA6840"/>
    <w:rsid w:val="00AB3392"/>
    <w:rsid w:val="00AB5B37"/>
    <w:rsid w:val="00AB6FFD"/>
    <w:rsid w:val="00AC6616"/>
    <w:rsid w:val="00AC7938"/>
    <w:rsid w:val="00AD392F"/>
    <w:rsid w:val="00AE1C3E"/>
    <w:rsid w:val="00AE295D"/>
    <w:rsid w:val="00AE35D5"/>
    <w:rsid w:val="00AE4F4A"/>
    <w:rsid w:val="00AE6478"/>
    <w:rsid w:val="00AE65F0"/>
    <w:rsid w:val="00AF0A35"/>
    <w:rsid w:val="00AF3864"/>
    <w:rsid w:val="00B04293"/>
    <w:rsid w:val="00B101DE"/>
    <w:rsid w:val="00B1063D"/>
    <w:rsid w:val="00B21789"/>
    <w:rsid w:val="00B23192"/>
    <w:rsid w:val="00B35334"/>
    <w:rsid w:val="00B36471"/>
    <w:rsid w:val="00B434FF"/>
    <w:rsid w:val="00B57181"/>
    <w:rsid w:val="00B71D00"/>
    <w:rsid w:val="00B728AC"/>
    <w:rsid w:val="00B74777"/>
    <w:rsid w:val="00B76AC8"/>
    <w:rsid w:val="00B82B00"/>
    <w:rsid w:val="00B90CB3"/>
    <w:rsid w:val="00B91BF5"/>
    <w:rsid w:val="00B9255E"/>
    <w:rsid w:val="00BA1BEF"/>
    <w:rsid w:val="00BA306F"/>
    <w:rsid w:val="00BA7AC7"/>
    <w:rsid w:val="00BB2D64"/>
    <w:rsid w:val="00BB50A1"/>
    <w:rsid w:val="00BC35BC"/>
    <w:rsid w:val="00BC58A7"/>
    <w:rsid w:val="00BD0727"/>
    <w:rsid w:val="00BD2814"/>
    <w:rsid w:val="00BE1B50"/>
    <w:rsid w:val="00BE569D"/>
    <w:rsid w:val="00BF2734"/>
    <w:rsid w:val="00C01521"/>
    <w:rsid w:val="00C16187"/>
    <w:rsid w:val="00C1742C"/>
    <w:rsid w:val="00C178F7"/>
    <w:rsid w:val="00C264D6"/>
    <w:rsid w:val="00C26652"/>
    <w:rsid w:val="00C34A65"/>
    <w:rsid w:val="00C36209"/>
    <w:rsid w:val="00C410D8"/>
    <w:rsid w:val="00C41473"/>
    <w:rsid w:val="00C464EE"/>
    <w:rsid w:val="00C54131"/>
    <w:rsid w:val="00C6499D"/>
    <w:rsid w:val="00C665E6"/>
    <w:rsid w:val="00C730EE"/>
    <w:rsid w:val="00C73279"/>
    <w:rsid w:val="00C744D0"/>
    <w:rsid w:val="00C7584B"/>
    <w:rsid w:val="00C7588E"/>
    <w:rsid w:val="00C76BCA"/>
    <w:rsid w:val="00C77CF0"/>
    <w:rsid w:val="00C8484B"/>
    <w:rsid w:val="00C8570A"/>
    <w:rsid w:val="00C877E4"/>
    <w:rsid w:val="00C90360"/>
    <w:rsid w:val="00C95300"/>
    <w:rsid w:val="00C97C93"/>
    <w:rsid w:val="00CA0461"/>
    <w:rsid w:val="00CB6FE3"/>
    <w:rsid w:val="00CC01CB"/>
    <w:rsid w:val="00CC3680"/>
    <w:rsid w:val="00CD1F4C"/>
    <w:rsid w:val="00CD263B"/>
    <w:rsid w:val="00CD28F8"/>
    <w:rsid w:val="00CD692D"/>
    <w:rsid w:val="00CE29C7"/>
    <w:rsid w:val="00CE7B14"/>
    <w:rsid w:val="00CF3223"/>
    <w:rsid w:val="00CF4701"/>
    <w:rsid w:val="00D00280"/>
    <w:rsid w:val="00D00F03"/>
    <w:rsid w:val="00D01CC4"/>
    <w:rsid w:val="00D068BE"/>
    <w:rsid w:val="00D11043"/>
    <w:rsid w:val="00D2181C"/>
    <w:rsid w:val="00D24867"/>
    <w:rsid w:val="00D25218"/>
    <w:rsid w:val="00D45DBA"/>
    <w:rsid w:val="00D53AB3"/>
    <w:rsid w:val="00D57448"/>
    <w:rsid w:val="00D57A7C"/>
    <w:rsid w:val="00D73551"/>
    <w:rsid w:val="00D80286"/>
    <w:rsid w:val="00D86E18"/>
    <w:rsid w:val="00D87F9A"/>
    <w:rsid w:val="00D9083F"/>
    <w:rsid w:val="00D93BC4"/>
    <w:rsid w:val="00D94A42"/>
    <w:rsid w:val="00DA30E8"/>
    <w:rsid w:val="00DA31F8"/>
    <w:rsid w:val="00DA4367"/>
    <w:rsid w:val="00DA6C6F"/>
    <w:rsid w:val="00DA7FFB"/>
    <w:rsid w:val="00DB030B"/>
    <w:rsid w:val="00DB38AC"/>
    <w:rsid w:val="00DB51AF"/>
    <w:rsid w:val="00DC751F"/>
    <w:rsid w:val="00DD4AD0"/>
    <w:rsid w:val="00DD52E7"/>
    <w:rsid w:val="00DE0EE2"/>
    <w:rsid w:val="00DE3319"/>
    <w:rsid w:val="00DE6E18"/>
    <w:rsid w:val="00DF0397"/>
    <w:rsid w:val="00E022BA"/>
    <w:rsid w:val="00E1699B"/>
    <w:rsid w:val="00E170CF"/>
    <w:rsid w:val="00E2181D"/>
    <w:rsid w:val="00E23C42"/>
    <w:rsid w:val="00E321FF"/>
    <w:rsid w:val="00E32811"/>
    <w:rsid w:val="00E332B7"/>
    <w:rsid w:val="00E33F1D"/>
    <w:rsid w:val="00E36339"/>
    <w:rsid w:val="00E42DF0"/>
    <w:rsid w:val="00E51AAA"/>
    <w:rsid w:val="00E53F2F"/>
    <w:rsid w:val="00E72238"/>
    <w:rsid w:val="00E76A23"/>
    <w:rsid w:val="00E76ECB"/>
    <w:rsid w:val="00E802B9"/>
    <w:rsid w:val="00E805F2"/>
    <w:rsid w:val="00E95613"/>
    <w:rsid w:val="00E97579"/>
    <w:rsid w:val="00EA233E"/>
    <w:rsid w:val="00EB0972"/>
    <w:rsid w:val="00EB4980"/>
    <w:rsid w:val="00EB5758"/>
    <w:rsid w:val="00EB7C11"/>
    <w:rsid w:val="00EC7CD1"/>
    <w:rsid w:val="00EE2F94"/>
    <w:rsid w:val="00EE7447"/>
    <w:rsid w:val="00EE7C33"/>
    <w:rsid w:val="00EE7FD5"/>
    <w:rsid w:val="00EF1841"/>
    <w:rsid w:val="00EF274B"/>
    <w:rsid w:val="00EF41FF"/>
    <w:rsid w:val="00EF6AC8"/>
    <w:rsid w:val="00F139DA"/>
    <w:rsid w:val="00F14432"/>
    <w:rsid w:val="00F1508E"/>
    <w:rsid w:val="00F1573D"/>
    <w:rsid w:val="00F214B9"/>
    <w:rsid w:val="00F21F3E"/>
    <w:rsid w:val="00F23781"/>
    <w:rsid w:val="00F24AF9"/>
    <w:rsid w:val="00F27F7B"/>
    <w:rsid w:val="00F3612C"/>
    <w:rsid w:val="00F3788D"/>
    <w:rsid w:val="00F445BC"/>
    <w:rsid w:val="00F548C1"/>
    <w:rsid w:val="00F5794B"/>
    <w:rsid w:val="00F604A9"/>
    <w:rsid w:val="00F60B95"/>
    <w:rsid w:val="00F62084"/>
    <w:rsid w:val="00F63C93"/>
    <w:rsid w:val="00F6500A"/>
    <w:rsid w:val="00F657D5"/>
    <w:rsid w:val="00F75D2B"/>
    <w:rsid w:val="00F93F9A"/>
    <w:rsid w:val="00F9404C"/>
    <w:rsid w:val="00F971D3"/>
    <w:rsid w:val="00FA371B"/>
    <w:rsid w:val="00FA62E3"/>
    <w:rsid w:val="00FB600B"/>
    <w:rsid w:val="00FC10FA"/>
    <w:rsid w:val="00FC13BB"/>
    <w:rsid w:val="00FD0202"/>
    <w:rsid w:val="00FD3E82"/>
    <w:rsid w:val="00FE6F4B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9A5851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5851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58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884B9-9C4F-4F80-AE97-569AB72B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3582</Words>
  <Characters>24716</Characters>
  <Application>Microsoft Office Word</Application>
  <DocSecurity>4</DocSecurity>
  <Lines>205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beke.zsuzsi</dc:creator>
  <cp:lastModifiedBy>Zsoldis József</cp:lastModifiedBy>
  <cp:revision>2</cp:revision>
  <cp:lastPrinted>2024-05-13T15:01:00Z</cp:lastPrinted>
  <dcterms:created xsi:type="dcterms:W3CDTF">2024-07-12T07:09:00Z</dcterms:created>
  <dcterms:modified xsi:type="dcterms:W3CDTF">2024-07-12T07:09:00Z</dcterms:modified>
</cp:coreProperties>
</file>